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6A3" w:rsidRPr="002D4995" w:rsidRDefault="002926F7" w:rsidP="003E64FF">
      <w:pPr>
        <w:pStyle w:val="a3"/>
        <w:ind w:right="282"/>
        <w:rPr>
          <w:szCs w:val="28"/>
        </w:rPr>
      </w:pPr>
      <w:bookmarkStart w:id="0" w:name="_GoBack"/>
      <w:bookmarkEnd w:id="0"/>
      <w:r w:rsidRPr="002D4995">
        <w:rPr>
          <w:noProof/>
          <w:szCs w:val="28"/>
        </w:rPr>
        <w:drawing>
          <wp:inline distT="0" distB="0" distL="0" distR="0">
            <wp:extent cx="800100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6A3" w:rsidRPr="0013504E" w:rsidRDefault="001E26A3" w:rsidP="003E64FF">
      <w:pPr>
        <w:pStyle w:val="a3"/>
        <w:ind w:right="282"/>
        <w:rPr>
          <w:szCs w:val="28"/>
        </w:rPr>
      </w:pPr>
    </w:p>
    <w:p w:rsidR="001E26A3" w:rsidRPr="0013504E" w:rsidRDefault="005466AF" w:rsidP="003E64FF">
      <w:pPr>
        <w:pStyle w:val="a3"/>
        <w:ind w:right="282"/>
        <w:rPr>
          <w:b/>
          <w:szCs w:val="28"/>
        </w:rPr>
      </w:pPr>
      <w:r w:rsidRPr="0013504E">
        <w:rPr>
          <w:b/>
          <w:szCs w:val="28"/>
        </w:rPr>
        <w:t>МУНИЦИПАЛЬНОЕ ОБРАЗОВАНИЕ</w:t>
      </w:r>
    </w:p>
    <w:p w:rsidR="001E26A3" w:rsidRPr="0013504E" w:rsidRDefault="005466AF" w:rsidP="003E64FF">
      <w:pPr>
        <w:pStyle w:val="a3"/>
        <w:ind w:right="282"/>
        <w:rPr>
          <w:b/>
          <w:szCs w:val="28"/>
        </w:rPr>
      </w:pPr>
      <w:r w:rsidRPr="0013504E">
        <w:rPr>
          <w:b/>
          <w:szCs w:val="28"/>
        </w:rPr>
        <w:t>КУЗЬМОЛОВСКОЕ ГОРОДСКОЕ</w:t>
      </w:r>
      <w:r w:rsidR="001E26A3" w:rsidRPr="0013504E">
        <w:rPr>
          <w:b/>
          <w:szCs w:val="28"/>
        </w:rPr>
        <w:t xml:space="preserve"> ПОСЕЛЕНИЕ</w:t>
      </w:r>
    </w:p>
    <w:p w:rsidR="001E26A3" w:rsidRPr="0013504E" w:rsidRDefault="001E26A3" w:rsidP="003E64FF">
      <w:pPr>
        <w:pStyle w:val="a3"/>
        <w:ind w:right="282"/>
        <w:rPr>
          <w:b/>
          <w:szCs w:val="28"/>
        </w:rPr>
      </w:pPr>
      <w:r w:rsidRPr="0013504E">
        <w:rPr>
          <w:b/>
          <w:szCs w:val="28"/>
        </w:rPr>
        <w:t xml:space="preserve">ВСЕВОЛОЖСКОГО МУНИЦИПАЛЬНОГО РАЙОНА </w:t>
      </w:r>
    </w:p>
    <w:p w:rsidR="001E26A3" w:rsidRPr="0013504E" w:rsidRDefault="001E26A3" w:rsidP="003E64FF">
      <w:pPr>
        <w:pStyle w:val="a3"/>
        <w:ind w:right="282"/>
        <w:rPr>
          <w:b/>
          <w:szCs w:val="28"/>
        </w:rPr>
      </w:pPr>
      <w:r w:rsidRPr="0013504E">
        <w:rPr>
          <w:b/>
          <w:szCs w:val="28"/>
        </w:rPr>
        <w:t>ЛЕНИНГРАДСКОЙ ОБЛАСТИ</w:t>
      </w:r>
    </w:p>
    <w:p w:rsidR="001E26A3" w:rsidRPr="0013504E" w:rsidRDefault="001E26A3" w:rsidP="003E64FF">
      <w:pPr>
        <w:pStyle w:val="a3"/>
        <w:ind w:right="-1"/>
        <w:rPr>
          <w:b/>
          <w:szCs w:val="28"/>
        </w:rPr>
      </w:pPr>
      <w:r w:rsidRPr="0013504E">
        <w:rPr>
          <w:b/>
          <w:szCs w:val="28"/>
        </w:rPr>
        <w:t>СОВЕТ ДЕПУТАТОВ</w:t>
      </w:r>
    </w:p>
    <w:p w:rsidR="001E26A3" w:rsidRPr="002D4995" w:rsidRDefault="001E26A3" w:rsidP="003E64FF">
      <w:pPr>
        <w:pStyle w:val="5"/>
        <w:spacing w:before="0"/>
        <w:ind w:right="282"/>
        <w:jc w:val="center"/>
        <w:rPr>
          <w:rFonts w:ascii="Times New Roman" w:hAnsi="Times New Roman"/>
          <w:b w:val="0"/>
          <w:sz w:val="28"/>
          <w:szCs w:val="28"/>
        </w:rPr>
      </w:pPr>
    </w:p>
    <w:p w:rsidR="001E26A3" w:rsidRPr="0013504E" w:rsidRDefault="001E26A3" w:rsidP="002D4995">
      <w:pPr>
        <w:pStyle w:val="5"/>
        <w:spacing w:before="0" w:after="0"/>
        <w:ind w:right="284"/>
        <w:jc w:val="center"/>
        <w:rPr>
          <w:rFonts w:ascii="Times New Roman" w:hAnsi="Times New Roman"/>
          <w:b w:val="0"/>
          <w:i w:val="0"/>
          <w:sz w:val="28"/>
          <w:szCs w:val="28"/>
        </w:rPr>
      </w:pPr>
      <w:r w:rsidRPr="0013504E">
        <w:rPr>
          <w:rFonts w:ascii="Times New Roman" w:hAnsi="Times New Roman"/>
          <w:i w:val="0"/>
          <w:sz w:val="28"/>
          <w:szCs w:val="28"/>
        </w:rPr>
        <w:t>Р</w:t>
      </w:r>
      <w:r w:rsidR="00B849D8">
        <w:rPr>
          <w:rFonts w:ascii="Times New Roman" w:hAnsi="Times New Roman"/>
          <w:i w:val="0"/>
          <w:sz w:val="28"/>
          <w:szCs w:val="28"/>
        </w:rPr>
        <w:t xml:space="preserve"> </w:t>
      </w:r>
      <w:r w:rsidRPr="0013504E">
        <w:rPr>
          <w:rFonts w:ascii="Times New Roman" w:hAnsi="Times New Roman"/>
          <w:i w:val="0"/>
          <w:sz w:val="28"/>
          <w:szCs w:val="28"/>
        </w:rPr>
        <w:t>Е</w:t>
      </w:r>
      <w:r w:rsidR="00B849D8">
        <w:rPr>
          <w:rFonts w:ascii="Times New Roman" w:hAnsi="Times New Roman"/>
          <w:i w:val="0"/>
          <w:sz w:val="28"/>
          <w:szCs w:val="28"/>
        </w:rPr>
        <w:t xml:space="preserve"> </w:t>
      </w:r>
      <w:r w:rsidRPr="0013504E">
        <w:rPr>
          <w:rFonts w:ascii="Times New Roman" w:hAnsi="Times New Roman"/>
          <w:i w:val="0"/>
          <w:sz w:val="28"/>
          <w:szCs w:val="28"/>
        </w:rPr>
        <w:t>Ш</w:t>
      </w:r>
      <w:r w:rsidR="00B849D8">
        <w:rPr>
          <w:rFonts w:ascii="Times New Roman" w:hAnsi="Times New Roman"/>
          <w:i w:val="0"/>
          <w:sz w:val="28"/>
          <w:szCs w:val="28"/>
        </w:rPr>
        <w:t xml:space="preserve"> </w:t>
      </w:r>
      <w:r w:rsidRPr="0013504E">
        <w:rPr>
          <w:rFonts w:ascii="Times New Roman" w:hAnsi="Times New Roman"/>
          <w:i w:val="0"/>
          <w:sz w:val="28"/>
          <w:szCs w:val="28"/>
        </w:rPr>
        <w:t>Е</w:t>
      </w:r>
      <w:r w:rsidR="00B849D8">
        <w:rPr>
          <w:rFonts w:ascii="Times New Roman" w:hAnsi="Times New Roman"/>
          <w:i w:val="0"/>
          <w:sz w:val="28"/>
          <w:szCs w:val="28"/>
        </w:rPr>
        <w:t xml:space="preserve"> </w:t>
      </w:r>
      <w:r w:rsidRPr="0013504E">
        <w:rPr>
          <w:rFonts w:ascii="Times New Roman" w:hAnsi="Times New Roman"/>
          <w:i w:val="0"/>
          <w:sz w:val="28"/>
          <w:szCs w:val="28"/>
        </w:rPr>
        <w:t>Н</w:t>
      </w:r>
      <w:r w:rsidR="00B849D8">
        <w:rPr>
          <w:rFonts w:ascii="Times New Roman" w:hAnsi="Times New Roman"/>
          <w:i w:val="0"/>
          <w:sz w:val="28"/>
          <w:szCs w:val="28"/>
        </w:rPr>
        <w:t xml:space="preserve"> </w:t>
      </w:r>
      <w:r w:rsidRPr="0013504E">
        <w:rPr>
          <w:rFonts w:ascii="Times New Roman" w:hAnsi="Times New Roman"/>
          <w:i w:val="0"/>
          <w:sz w:val="28"/>
          <w:szCs w:val="28"/>
        </w:rPr>
        <w:t>И</w:t>
      </w:r>
      <w:r w:rsidR="00B849D8">
        <w:rPr>
          <w:rFonts w:ascii="Times New Roman" w:hAnsi="Times New Roman"/>
          <w:i w:val="0"/>
          <w:sz w:val="28"/>
          <w:szCs w:val="28"/>
        </w:rPr>
        <w:t xml:space="preserve"> </w:t>
      </w:r>
      <w:r w:rsidRPr="0013504E">
        <w:rPr>
          <w:rFonts w:ascii="Times New Roman" w:hAnsi="Times New Roman"/>
          <w:i w:val="0"/>
          <w:sz w:val="28"/>
          <w:szCs w:val="28"/>
        </w:rPr>
        <w:t>Е</w:t>
      </w:r>
    </w:p>
    <w:p w:rsidR="001E26A3" w:rsidRPr="002D4995" w:rsidRDefault="00343003" w:rsidP="003E64FF">
      <w:pPr>
        <w:ind w:right="282"/>
        <w:rPr>
          <w:rFonts w:ascii="Times New Roman" w:hAnsi="Times New Roman"/>
          <w:b/>
          <w:sz w:val="24"/>
          <w:szCs w:val="24"/>
        </w:rPr>
      </w:pPr>
      <w:r w:rsidRPr="0013504E">
        <w:rPr>
          <w:b/>
          <w:sz w:val="28"/>
          <w:szCs w:val="28"/>
        </w:rPr>
        <w:t xml:space="preserve"> </w:t>
      </w:r>
    </w:p>
    <w:p w:rsidR="001E26A3" w:rsidRPr="0013504E" w:rsidRDefault="001E26A3" w:rsidP="003E64FF">
      <w:pPr>
        <w:spacing w:after="0"/>
        <w:ind w:right="282"/>
        <w:jc w:val="center"/>
        <w:rPr>
          <w:rFonts w:ascii="Times New Roman" w:hAnsi="Times New Roman"/>
          <w:b/>
          <w:sz w:val="28"/>
          <w:szCs w:val="28"/>
        </w:rPr>
      </w:pPr>
      <w:r w:rsidRPr="0013504E">
        <w:rPr>
          <w:rFonts w:ascii="Times New Roman" w:hAnsi="Times New Roman"/>
          <w:b/>
          <w:sz w:val="28"/>
          <w:szCs w:val="28"/>
        </w:rPr>
        <w:t xml:space="preserve">№ </w:t>
      </w:r>
      <w:r w:rsidR="00B849D8">
        <w:rPr>
          <w:rFonts w:ascii="Times New Roman" w:hAnsi="Times New Roman"/>
          <w:b/>
          <w:sz w:val="28"/>
          <w:szCs w:val="28"/>
        </w:rPr>
        <w:t xml:space="preserve">270 </w:t>
      </w:r>
      <w:r w:rsidR="005466AF" w:rsidRPr="0013504E">
        <w:rPr>
          <w:rFonts w:ascii="Times New Roman" w:hAnsi="Times New Roman"/>
          <w:b/>
          <w:sz w:val="28"/>
          <w:szCs w:val="28"/>
        </w:rPr>
        <w:t>от «</w:t>
      </w:r>
      <w:r w:rsidR="0013504E" w:rsidRPr="0013504E">
        <w:rPr>
          <w:rFonts w:ascii="Times New Roman" w:hAnsi="Times New Roman"/>
          <w:b/>
          <w:sz w:val="28"/>
          <w:szCs w:val="28"/>
        </w:rPr>
        <w:t>14</w:t>
      </w:r>
      <w:r w:rsidRPr="0013504E">
        <w:rPr>
          <w:rFonts w:ascii="Times New Roman" w:hAnsi="Times New Roman"/>
          <w:b/>
          <w:sz w:val="28"/>
          <w:szCs w:val="28"/>
        </w:rPr>
        <w:t>»</w:t>
      </w:r>
      <w:r w:rsidR="00EB0CAF" w:rsidRPr="0013504E">
        <w:rPr>
          <w:rFonts w:ascii="Times New Roman" w:hAnsi="Times New Roman"/>
          <w:b/>
          <w:sz w:val="28"/>
          <w:szCs w:val="28"/>
        </w:rPr>
        <w:t xml:space="preserve"> </w:t>
      </w:r>
      <w:r w:rsidR="0013504E" w:rsidRPr="0013504E">
        <w:rPr>
          <w:rFonts w:ascii="Times New Roman" w:hAnsi="Times New Roman"/>
          <w:b/>
          <w:sz w:val="28"/>
          <w:szCs w:val="28"/>
        </w:rPr>
        <w:t>мая</w:t>
      </w:r>
      <w:r w:rsidR="00A94C04" w:rsidRPr="0013504E">
        <w:rPr>
          <w:rFonts w:ascii="Times New Roman" w:hAnsi="Times New Roman"/>
          <w:b/>
          <w:sz w:val="28"/>
          <w:szCs w:val="28"/>
        </w:rPr>
        <w:t xml:space="preserve"> </w:t>
      </w:r>
      <w:r w:rsidRPr="0013504E">
        <w:rPr>
          <w:rFonts w:ascii="Times New Roman" w:hAnsi="Times New Roman"/>
          <w:b/>
          <w:sz w:val="28"/>
          <w:szCs w:val="28"/>
        </w:rPr>
        <w:t>20</w:t>
      </w:r>
      <w:r w:rsidR="00EB0CAF" w:rsidRPr="0013504E">
        <w:rPr>
          <w:rFonts w:ascii="Times New Roman" w:hAnsi="Times New Roman"/>
          <w:b/>
          <w:sz w:val="28"/>
          <w:szCs w:val="28"/>
        </w:rPr>
        <w:t>2</w:t>
      </w:r>
      <w:r w:rsidR="00A87DCD" w:rsidRPr="0013504E">
        <w:rPr>
          <w:rFonts w:ascii="Times New Roman" w:hAnsi="Times New Roman"/>
          <w:b/>
          <w:sz w:val="28"/>
          <w:szCs w:val="28"/>
        </w:rPr>
        <w:t>6</w:t>
      </w:r>
      <w:r w:rsidR="00A50F0D" w:rsidRPr="0013504E">
        <w:rPr>
          <w:rFonts w:ascii="Times New Roman" w:hAnsi="Times New Roman"/>
          <w:b/>
          <w:sz w:val="28"/>
          <w:szCs w:val="28"/>
        </w:rPr>
        <w:t xml:space="preserve"> года г</w:t>
      </w:r>
      <w:r w:rsidRPr="0013504E">
        <w:rPr>
          <w:rFonts w:ascii="Times New Roman" w:hAnsi="Times New Roman"/>
          <w:b/>
          <w:sz w:val="28"/>
          <w:szCs w:val="28"/>
        </w:rPr>
        <w:t xml:space="preserve">п. Кузьмоловский </w:t>
      </w:r>
    </w:p>
    <w:p w:rsidR="001E26A3" w:rsidRPr="0013504E" w:rsidRDefault="001E26A3" w:rsidP="003E64FF">
      <w:pPr>
        <w:spacing w:after="0"/>
        <w:ind w:right="282"/>
        <w:jc w:val="center"/>
        <w:rPr>
          <w:b/>
          <w:sz w:val="28"/>
          <w:szCs w:val="28"/>
        </w:rPr>
      </w:pPr>
    </w:p>
    <w:p w:rsidR="001E26A3" w:rsidRPr="0013504E" w:rsidRDefault="001E26A3" w:rsidP="00EB0CA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3504E">
        <w:rPr>
          <w:rFonts w:ascii="Times New Roman" w:hAnsi="Times New Roman"/>
          <w:b/>
          <w:sz w:val="28"/>
          <w:szCs w:val="28"/>
        </w:rPr>
        <w:t>Об утверждении отчета об исполнении бюджета муниципального образования Кузьмоловское городское поселение Всеволожского муниципального района Ленинградской области за 20</w:t>
      </w:r>
      <w:r w:rsidR="005C5DD9" w:rsidRPr="0013504E">
        <w:rPr>
          <w:rFonts w:ascii="Times New Roman" w:hAnsi="Times New Roman"/>
          <w:b/>
          <w:sz w:val="28"/>
          <w:szCs w:val="28"/>
        </w:rPr>
        <w:t>2</w:t>
      </w:r>
      <w:r w:rsidR="00A87DCD" w:rsidRPr="0013504E">
        <w:rPr>
          <w:rFonts w:ascii="Times New Roman" w:hAnsi="Times New Roman"/>
          <w:b/>
          <w:sz w:val="28"/>
          <w:szCs w:val="28"/>
        </w:rPr>
        <w:t>5</w:t>
      </w:r>
      <w:r w:rsidR="006872F6" w:rsidRPr="0013504E">
        <w:rPr>
          <w:rFonts w:ascii="Times New Roman" w:hAnsi="Times New Roman"/>
          <w:b/>
          <w:sz w:val="28"/>
          <w:szCs w:val="28"/>
        </w:rPr>
        <w:t xml:space="preserve"> </w:t>
      </w:r>
      <w:r w:rsidRPr="0013504E">
        <w:rPr>
          <w:rFonts w:ascii="Times New Roman" w:hAnsi="Times New Roman"/>
          <w:b/>
          <w:sz w:val="28"/>
          <w:szCs w:val="28"/>
        </w:rPr>
        <w:t>год</w:t>
      </w:r>
    </w:p>
    <w:p w:rsidR="001E26A3" w:rsidRDefault="001E26A3" w:rsidP="00EB0CA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6A3" w:rsidRDefault="001E26A3" w:rsidP="00EB0CA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Pr="00D04D3A">
        <w:rPr>
          <w:rFonts w:ascii="Times New Roman" w:hAnsi="Times New Roman"/>
          <w:sz w:val="28"/>
          <w:szCs w:val="28"/>
        </w:rPr>
        <w:t>Бюджетны</w:t>
      </w:r>
      <w:r>
        <w:rPr>
          <w:rFonts w:ascii="Times New Roman" w:hAnsi="Times New Roman"/>
          <w:sz w:val="28"/>
          <w:szCs w:val="28"/>
        </w:rPr>
        <w:t>м кодексом Российской Федерации</w:t>
      </w:r>
      <w:r w:rsidRPr="00D04D3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Феде</w:t>
      </w:r>
      <w:r w:rsidR="00F704D9">
        <w:rPr>
          <w:rFonts w:ascii="Times New Roman" w:hAnsi="Times New Roman"/>
          <w:sz w:val="28"/>
          <w:szCs w:val="28"/>
        </w:rPr>
        <w:t>ральным</w:t>
      </w:r>
      <w:r w:rsidR="00A87DCD">
        <w:rPr>
          <w:rFonts w:ascii="Times New Roman" w:hAnsi="Times New Roman"/>
          <w:sz w:val="28"/>
          <w:szCs w:val="28"/>
        </w:rPr>
        <w:t>и</w:t>
      </w:r>
      <w:r w:rsidR="00F704D9">
        <w:rPr>
          <w:rFonts w:ascii="Times New Roman" w:hAnsi="Times New Roman"/>
          <w:sz w:val="28"/>
          <w:szCs w:val="28"/>
        </w:rPr>
        <w:t xml:space="preserve"> закон</w:t>
      </w:r>
      <w:r w:rsidR="00A87DCD">
        <w:rPr>
          <w:rFonts w:ascii="Times New Roman" w:hAnsi="Times New Roman"/>
          <w:sz w:val="28"/>
          <w:szCs w:val="28"/>
        </w:rPr>
        <w:t>ами</w:t>
      </w:r>
      <w:r w:rsidR="00F704D9">
        <w:rPr>
          <w:rFonts w:ascii="Times New Roman" w:hAnsi="Times New Roman"/>
          <w:sz w:val="28"/>
          <w:szCs w:val="28"/>
        </w:rPr>
        <w:t xml:space="preserve"> от 06.10.2003</w:t>
      </w:r>
      <w:r>
        <w:rPr>
          <w:rFonts w:ascii="Times New Roman" w:hAnsi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 w:rsidR="00B85208" w:rsidRPr="00B85208">
        <w:rPr>
          <w:rFonts w:ascii="Times New Roman" w:hAnsi="Times New Roman"/>
          <w:sz w:val="28"/>
          <w:szCs w:val="28"/>
        </w:rPr>
        <w:t>Уста</w:t>
      </w:r>
      <w:r w:rsidR="0041376A">
        <w:rPr>
          <w:rFonts w:ascii="Times New Roman" w:hAnsi="Times New Roman"/>
          <w:sz w:val="28"/>
          <w:szCs w:val="28"/>
        </w:rPr>
        <w:t>вом муниципального образования</w:t>
      </w:r>
      <w:r w:rsidR="00A87DCD">
        <w:rPr>
          <w:rFonts w:ascii="Times New Roman" w:hAnsi="Times New Roman"/>
          <w:sz w:val="28"/>
          <w:szCs w:val="28"/>
        </w:rPr>
        <w:t xml:space="preserve"> и</w:t>
      </w:r>
      <w:r w:rsidR="005016E2">
        <w:rPr>
          <w:rFonts w:ascii="Times New Roman" w:hAnsi="Times New Roman"/>
          <w:sz w:val="28"/>
          <w:szCs w:val="28"/>
        </w:rPr>
        <w:t xml:space="preserve"> </w:t>
      </w:r>
      <w:r w:rsidR="00A87DCD" w:rsidRPr="00A87DCD">
        <w:rPr>
          <w:rFonts w:ascii="Times New Roman" w:hAnsi="Times New Roman"/>
          <w:sz w:val="28"/>
          <w:szCs w:val="28"/>
        </w:rPr>
        <w:t>от 20.03.2025 года № 33-ФЗ «Об общих принципах организации местного самоуправления в единой системе публичной власти»</w:t>
      </w:r>
      <w:r w:rsidR="00A87DCD">
        <w:rPr>
          <w:rFonts w:ascii="Times New Roman" w:hAnsi="Times New Roman"/>
          <w:sz w:val="28"/>
          <w:szCs w:val="28"/>
        </w:rPr>
        <w:t xml:space="preserve">, </w:t>
      </w:r>
      <w:r w:rsidRPr="00D04D3A">
        <w:rPr>
          <w:rFonts w:ascii="Times New Roman" w:hAnsi="Times New Roman"/>
          <w:sz w:val="28"/>
          <w:szCs w:val="28"/>
        </w:rPr>
        <w:t xml:space="preserve">Положением </w:t>
      </w:r>
      <w:r w:rsidR="00706FC5">
        <w:rPr>
          <w:rFonts w:ascii="Times New Roman" w:hAnsi="Times New Roman"/>
          <w:sz w:val="28"/>
          <w:szCs w:val="28"/>
        </w:rPr>
        <w:t>о</w:t>
      </w:r>
      <w:r w:rsidRPr="00D04D3A">
        <w:rPr>
          <w:rFonts w:ascii="Times New Roman" w:hAnsi="Times New Roman"/>
          <w:sz w:val="28"/>
          <w:szCs w:val="28"/>
        </w:rPr>
        <w:t xml:space="preserve"> бюджетном процессе в муниципальном образ</w:t>
      </w:r>
      <w:r>
        <w:rPr>
          <w:rFonts w:ascii="Times New Roman" w:hAnsi="Times New Roman"/>
          <w:sz w:val="28"/>
          <w:szCs w:val="28"/>
        </w:rPr>
        <w:t>овании Кузьмоловское городское поселение</w:t>
      </w:r>
      <w:r w:rsidR="00706FC5">
        <w:rPr>
          <w:rFonts w:ascii="Times New Roman" w:hAnsi="Times New Roman"/>
          <w:sz w:val="28"/>
          <w:szCs w:val="28"/>
        </w:rPr>
        <w:t xml:space="preserve"> </w:t>
      </w:r>
      <w:r w:rsidR="00706FC5" w:rsidRPr="00307B8B">
        <w:rPr>
          <w:rFonts w:ascii="Times New Roman" w:hAnsi="Times New Roman"/>
          <w:sz w:val="28"/>
          <w:szCs w:val="28"/>
        </w:rPr>
        <w:t>Всеволожского муниципального района Ленинградской области</w:t>
      </w:r>
      <w:r w:rsidR="00706FC5" w:rsidRPr="001B7F4F">
        <w:rPr>
          <w:rFonts w:ascii="Times New Roman" w:hAnsi="Times New Roman"/>
          <w:sz w:val="28"/>
          <w:szCs w:val="28"/>
        </w:rPr>
        <w:t xml:space="preserve">, утвержденным Советом депутатов </w:t>
      </w:r>
      <w:r w:rsidR="00F704D9" w:rsidRPr="001B7F4F">
        <w:rPr>
          <w:rFonts w:ascii="Times New Roman" w:hAnsi="Times New Roman"/>
          <w:sz w:val="28"/>
          <w:szCs w:val="28"/>
        </w:rPr>
        <w:t>от 0</w:t>
      </w:r>
      <w:r w:rsidR="00792CBF" w:rsidRPr="001B7F4F">
        <w:rPr>
          <w:rFonts w:ascii="Times New Roman" w:hAnsi="Times New Roman"/>
          <w:sz w:val="28"/>
          <w:szCs w:val="28"/>
        </w:rPr>
        <w:t>1</w:t>
      </w:r>
      <w:r w:rsidR="00F704D9" w:rsidRPr="001B7F4F">
        <w:rPr>
          <w:rFonts w:ascii="Times New Roman" w:hAnsi="Times New Roman"/>
          <w:sz w:val="28"/>
          <w:szCs w:val="28"/>
        </w:rPr>
        <w:t>.0</w:t>
      </w:r>
      <w:r w:rsidR="00792CBF" w:rsidRPr="001B7F4F">
        <w:rPr>
          <w:rFonts w:ascii="Times New Roman" w:hAnsi="Times New Roman"/>
          <w:sz w:val="28"/>
          <w:szCs w:val="28"/>
        </w:rPr>
        <w:t>4</w:t>
      </w:r>
      <w:r w:rsidR="00F704D9" w:rsidRPr="001B7F4F">
        <w:rPr>
          <w:rFonts w:ascii="Times New Roman" w:hAnsi="Times New Roman"/>
          <w:sz w:val="28"/>
          <w:szCs w:val="28"/>
        </w:rPr>
        <w:t>.20</w:t>
      </w:r>
      <w:r w:rsidR="00792CBF" w:rsidRPr="001B7F4F">
        <w:rPr>
          <w:rFonts w:ascii="Times New Roman" w:hAnsi="Times New Roman"/>
          <w:sz w:val="28"/>
          <w:szCs w:val="28"/>
        </w:rPr>
        <w:t>21</w:t>
      </w:r>
      <w:r w:rsidR="00201AC8" w:rsidRPr="001B7F4F">
        <w:rPr>
          <w:rFonts w:ascii="Times New Roman" w:hAnsi="Times New Roman"/>
          <w:sz w:val="28"/>
          <w:szCs w:val="28"/>
        </w:rPr>
        <w:t xml:space="preserve"> №240</w:t>
      </w:r>
      <w:r w:rsidR="000D328A">
        <w:rPr>
          <w:rFonts w:ascii="Times New Roman" w:hAnsi="Times New Roman"/>
          <w:sz w:val="28"/>
          <w:szCs w:val="28"/>
        </w:rPr>
        <w:t xml:space="preserve">, </w:t>
      </w:r>
      <w:r w:rsidRPr="00307B8B">
        <w:rPr>
          <w:rFonts w:ascii="Times New Roman" w:hAnsi="Times New Roman"/>
          <w:sz w:val="28"/>
          <w:szCs w:val="28"/>
        </w:rPr>
        <w:t xml:space="preserve"> </w:t>
      </w:r>
      <w:r w:rsidR="000D328A" w:rsidRPr="000D328A">
        <w:rPr>
          <w:rFonts w:ascii="Times New Roman" w:hAnsi="Times New Roman"/>
          <w:sz w:val="28"/>
          <w:szCs w:val="28"/>
        </w:rPr>
        <w:t xml:space="preserve">совет депутатов муниципального образования Кузьмоловское городское поселение Всеволожского муниципального района Ленинградской области принял  </w:t>
      </w:r>
    </w:p>
    <w:p w:rsidR="001E26A3" w:rsidRDefault="001E26A3" w:rsidP="00EB0CA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6A3" w:rsidRPr="0086104E" w:rsidRDefault="001E26A3" w:rsidP="00EB0CA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307B8B">
        <w:rPr>
          <w:rFonts w:ascii="Times New Roman" w:hAnsi="Times New Roman"/>
          <w:b/>
          <w:bCs/>
          <w:sz w:val="28"/>
          <w:szCs w:val="28"/>
        </w:rPr>
        <w:t>РЕШЕНИЕ</w:t>
      </w:r>
      <w:r w:rsidRPr="0086104E">
        <w:rPr>
          <w:rFonts w:ascii="Times New Roman" w:hAnsi="Times New Roman"/>
          <w:b/>
          <w:bCs/>
          <w:sz w:val="24"/>
          <w:szCs w:val="24"/>
        </w:rPr>
        <w:t>:</w:t>
      </w:r>
    </w:p>
    <w:p w:rsidR="001E26A3" w:rsidRPr="00307B8B" w:rsidRDefault="001E26A3" w:rsidP="00EB0CA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E26A3" w:rsidRDefault="001E26A3" w:rsidP="00EB0CA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bCs/>
          <w:sz w:val="28"/>
          <w:szCs w:val="28"/>
        </w:rPr>
        <w:t>1.</w:t>
      </w:r>
      <w:r w:rsidRPr="00307B8B">
        <w:rPr>
          <w:rFonts w:ascii="Times New Roman" w:hAnsi="Times New Roman"/>
          <w:sz w:val="28"/>
          <w:szCs w:val="28"/>
        </w:rPr>
        <w:t xml:space="preserve"> Утвердить отчет об исполнении бюджета муниципального образования Кузьмоловское городское поселение Всеволожского муниципального района Ленинградской области </w:t>
      </w:r>
      <w:r>
        <w:rPr>
          <w:rFonts w:ascii="Times New Roman" w:hAnsi="Times New Roman"/>
          <w:sz w:val="28"/>
          <w:szCs w:val="28"/>
        </w:rPr>
        <w:t>з</w:t>
      </w:r>
      <w:r w:rsidRPr="00F3521A">
        <w:rPr>
          <w:rFonts w:ascii="Times New Roman" w:hAnsi="Times New Roman"/>
          <w:sz w:val="28"/>
          <w:szCs w:val="28"/>
        </w:rPr>
        <w:t>а 20</w:t>
      </w:r>
      <w:r w:rsidR="005C5DD9">
        <w:rPr>
          <w:rFonts w:ascii="Times New Roman" w:hAnsi="Times New Roman"/>
          <w:sz w:val="28"/>
          <w:szCs w:val="28"/>
        </w:rPr>
        <w:t>2</w:t>
      </w:r>
      <w:r w:rsidR="00A87DCD">
        <w:rPr>
          <w:rFonts w:ascii="Times New Roman" w:hAnsi="Times New Roman"/>
          <w:sz w:val="28"/>
          <w:szCs w:val="28"/>
        </w:rPr>
        <w:t>5</w:t>
      </w:r>
      <w:r w:rsidRPr="00F3521A">
        <w:rPr>
          <w:rFonts w:ascii="Times New Roman" w:hAnsi="Times New Roman"/>
          <w:sz w:val="28"/>
          <w:szCs w:val="28"/>
        </w:rPr>
        <w:t xml:space="preserve"> </w:t>
      </w:r>
      <w:r w:rsidR="005466AF" w:rsidRPr="00F3521A">
        <w:rPr>
          <w:rFonts w:ascii="Times New Roman" w:hAnsi="Times New Roman"/>
          <w:sz w:val="28"/>
          <w:szCs w:val="28"/>
        </w:rPr>
        <w:t>год</w:t>
      </w:r>
      <w:r w:rsidR="005466AF" w:rsidRPr="00307B8B">
        <w:rPr>
          <w:rFonts w:ascii="Times New Roman" w:hAnsi="Times New Roman"/>
          <w:sz w:val="28"/>
          <w:szCs w:val="28"/>
        </w:rPr>
        <w:t xml:space="preserve"> </w:t>
      </w:r>
      <w:r w:rsidR="005466AF">
        <w:rPr>
          <w:rFonts w:ascii="Times New Roman" w:hAnsi="Times New Roman"/>
          <w:sz w:val="28"/>
          <w:szCs w:val="28"/>
        </w:rPr>
        <w:t>по</w:t>
      </w:r>
      <w:r w:rsidRPr="00307B8B">
        <w:rPr>
          <w:rFonts w:ascii="Times New Roman" w:hAnsi="Times New Roman"/>
          <w:sz w:val="28"/>
          <w:szCs w:val="28"/>
        </w:rPr>
        <w:t xml:space="preserve"> доходам в </w:t>
      </w:r>
      <w:r w:rsidRPr="00520392">
        <w:rPr>
          <w:rFonts w:ascii="Times New Roman" w:hAnsi="Times New Roman"/>
          <w:sz w:val="28"/>
          <w:szCs w:val="28"/>
        </w:rPr>
        <w:t xml:space="preserve">сумме </w:t>
      </w:r>
      <w:r w:rsidR="00A87DCD">
        <w:rPr>
          <w:rFonts w:ascii="Times New Roman" w:hAnsi="Times New Roman"/>
          <w:b/>
          <w:sz w:val="28"/>
          <w:szCs w:val="28"/>
          <w:lang w:eastAsia="ru-RU"/>
        </w:rPr>
        <w:t>565 749,7</w:t>
      </w:r>
      <w:r w:rsidR="007A1189">
        <w:rPr>
          <w:rFonts w:ascii="Times New Roman" w:hAnsi="Times New Roman"/>
          <w:b/>
          <w:sz w:val="28"/>
          <w:szCs w:val="28"/>
        </w:rPr>
        <w:t xml:space="preserve"> </w:t>
      </w:r>
      <w:r w:rsidRPr="00520392">
        <w:rPr>
          <w:rFonts w:ascii="Times New Roman" w:hAnsi="Times New Roman"/>
          <w:sz w:val="28"/>
          <w:szCs w:val="28"/>
        </w:rPr>
        <w:t xml:space="preserve">тысяч рублей и по расходам в </w:t>
      </w:r>
      <w:r w:rsidRPr="0033706E">
        <w:rPr>
          <w:rFonts w:ascii="Times New Roman" w:hAnsi="Times New Roman"/>
          <w:sz w:val="28"/>
          <w:szCs w:val="28"/>
        </w:rPr>
        <w:t xml:space="preserve">сумме </w:t>
      </w:r>
      <w:r w:rsidR="00A87DCD">
        <w:rPr>
          <w:rFonts w:ascii="Times New Roman" w:hAnsi="Times New Roman"/>
          <w:b/>
          <w:sz w:val="28"/>
          <w:szCs w:val="28"/>
        </w:rPr>
        <w:t>563 047,1</w:t>
      </w:r>
      <w:r w:rsidRPr="0033706E">
        <w:rPr>
          <w:rFonts w:ascii="Times New Roman" w:hAnsi="Times New Roman"/>
          <w:sz w:val="28"/>
          <w:szCs w:val="28"/>
        </w:rPr>
        <w:t xml:space="preserve"> тысяч </w:t>
      </w:r>
      <w:r w:rsidRPr="00FA4C4A">
        <w:rPr>
          <w:rFonts w:ascii="Times New Roman" w:hAnsi="Times New Roman"/>
          <w:sz w:val="28"/>
          <w:szCs w:val="28"/>
        </w:rPr>
        <w:t xml:space="preserve">рублей с </w:t>
      </w:r>
      <w:r w:rsidR="00566040" w:rsidRPr="00FA4C4A">
        <w:rPr>
          <w:rFonts w:ascii="Times New Roman" w:hAnsi="Times New Roman"/>
          <w:sz w:val="28"/>
          <w:szCs w:val="28"/>
        </w:rPr>
        <w:t>профицитом</w:t>
      </w:r>
      <w:r w:rsidRPr="00FA4C4A">
        <w:rPr>
          <w:rFonts w:ascii="Times New Roman" w:hAnsi="Times New Roman"/>
          <w:sz w:val="28"/>
          <w:szCs w:val="28"/>
        </w:rPr>
        <w:t xml:space="preserve"> в сумме </w:t>
      </w:r>
      <w:r w:rsidR="00A87DCD">
        <w:rPr>
          <w:rFonts w:ascii="Times New Roman" w:hAnsi="Times New Roman"/>
          <w:b/>
          <w:sz w:val="28"/>
          <w:szCs w:val="28"/>
        </w:rPr>
        <w:t>2 702,6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0392">
        <w:rPr>
          <w:rFonts w:ascii="Times New Roman" w:hAnsi="Times New Roman"/>
          <w:sz w:val="28"/>
          <w:szCs w:val="28"/>
        </w:rPr>
        <w:t>тысяч рублей со следующими</w:t>
      </w:r>
      <w:r w:rsidRPr="00307B8B">
        <w:rPr>
          <w:rFonts w:ascii="Times New Roman" w:hAnsi="Times New Roman"/>
          <w:sz w:val="28"/>
          <w:szCs w:val="28"/>
        </w:rPr>
        <w:t xml:space="preserve"> показателями:</w:t>
      </w:r>
    </w:p>
    <w:p w:rsidR="00845AE5" w:rsidRPr="0033706E" w:rsidRDefault="00845AE5" w:rsidP="00845AE5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sz w:val="28"/>
          <w:szCs w:val="28"/>
        </w:rPr>
        <w:lastRenderedPageBreak/>
        <w:t>- по доходам бюджета муниципального образования Кузьмоловское городское поселение Всеволожского муниципального района Ленинградской области за 202</w:t>
      </w:r>
      <w:r w:rsidR="00A87DCD">
        <w:rPr>
          <w:rFonts w:ascii="Times New Roman" w:hAnsi="Times New Roman"/>
          <w:sz w:val="28"/>
          <w:szCs w:val="28"/>
        </w:rPr>
        <w:t>5</w:t>
      </w:r>
      <w:r w:rsidRPr="0033706E">
        <w:rPr>
          <w:rFonts w:ascii="Times New Roman" w:hAnsi="Times New Roman"/>
          <w:sz w:val="28"/>
          <w:szCs w:val="28"/>
        </w:rPr>
        <w:t xml:space="preserve"> год по кодам классификации доходов бюджетов согласно приложению </w:t>
      </w:r>
      <w:r>
        <w:rPr>
          <w:rFonts w:ascii="Times New Roman" w:hAnsi="Times New Roman"/>
          <w:sz w:val="28"/>
          <w:szCs w:val="28"/>
        </w:rPr>
        <w:t>1</w:t>
      </w:r>
      <w:r w:rsidRPr="0033706E">
        <w:rPr>
          <w:rFonts w:ascii="Times New Roman" w:hAnsi="Times New Roman"/>
          <w:sz w:val="28"/>
          <w:szCs w:val="28"/>
        </w:rPr>
        <w:t xml:space="preserve"> к настоящему решению; </w:t>
      </w:r>
    </w:p>
    <w:p w:rsidR="00845AE5" w:rsidRDefault="00845AE5" w:rsidP="00845AE5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sz w:val="28"/>
          <w:szCs w:val="28"/>
        </w:rPr>
        <w:t xml:space="preserve">- </w:t>
      </w:r>
      <w:r w:rsidRPr="003D7956">
        <w:rPr>
          <w:rFonts w:ascii="Times New Roman" w:hAnsi="Times New Roman"/>
          <w:sz w:val="28"/>
          <w:szCs w:val="28"/>
        </w:rPr>
        <w:t xml:space="preserve">по расходам бюджета муниципального образования Кузьмоловское городское поселение Всеволожского муниципального района </w:t>
      </w:r>
      <w:r w:rsidRPr="0033706E">
        <w:rPr>
          <w:rFonts w:ascii="Times New Roman" w:hAnsi="Times New Roman"/>
          <w:sz w:val="28"/>
          <w:szCs w:val="28"/>
        </w:rPr>
        <w:t>Ленинградской области</w:t>
      </w:r>
      <w:r w:rsidRPr="003D7956">
        <w:rPr>
          <w:rFonts w:ascii="Times New Roman" w:hAnsi="Times New Roman"/>
          <w:sz w:val="28"/>
          <w:szCs w:val="28"/>
        </w:rPr>
        <w:t xml:space="preserve"> по ведомственной структуре за 202</w:t>
      </w:r>
      <w:r w:rsidR="00A87DCD">
        <w:rPr>
          <w:rFonts w:ascii="Times New Roman" w:hAnsi="Times New Roman"/>
          <w:sz w:val="28"/>
          <w:szCs w:val="28"/>
        </w:rPr>
        <w:t>5</w:t>
      </w:r>
      <w:r w:rsidRPr="003D7956">
        <w:rPr>
          <w:rFonts w:ascii="Times New Roman" w:hAnsi="Times New Roman"/>
          <w:sz w:val="28"/>
          <w:szCs w:val="28"/>
        </w:rPr>
        <w:t xml:space="preserve"> год согласно приложению </w:t>
      </w:r>
      <w:r>
        <w:rPr>
          <w:rFonts w:ascii="Times New Roman" w:hAnsi="Times New Roman"/>
          <w:sz w:val="28"/>
          <w:szCs w:val="28"/>
        </w:rPr>
        <w:t>2</w:t>
      </w:r>
      <w:r w:rsidRPr="003D7956">
        <w:rPr>
          <w:rFonts w:ascii="Times New Roman" w:hAnsi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/>
          <w:sz w:val="28"/>
          <w:szCs w:val="28"/>
        </w:rPr>
        <w:t>;</w:t>
      </w:r>
    </w:p>
    <w:p w:rsidR="00845AE5" w:rsidRPr="00845AE5" w:rsidRDefault="00845AE5" w:rsidP="00845AE5">
      <w:pPr>
        <w:spacing w:after="0"/>
        <w:ind w:firstLine="567"/>
        <w:jc w:val="both"/>
        <w:rPr>
          <w:rFonts w:ascii="Times New Roman" w:hAnsi="Times New Roman"/>
        </w:rPr>
      </w:pPr>
      <w:r w:rsidRPr="0033706E">
        <w:rPr>
          <w:rFonts w:ascii="Times New Roman" w:hAnsi="Times New Roman"/>
          <w:sz w:val="28"/>
          <w:szCs w:val="28"/>
        </w:rPr>
        <w:t xml:space="preserve">- </w:t>
      </w:r>
      <w:r w:rsidRPr="003D7956">
        <w:rPr>
          <w:rFonts w:ascii="Times New Roman" w:hAnsi="Times New Roman"/>
          <w:sz w:val="28"/>
          <w:szCs w:val="28"/>
        </w:rPr>
        <w:t>по расходам бюджета муниципального образования Кузьмоловское городское поселение Всеволожского муниципального района</w:t>
      </w:r>
      <w:r w:rsidRPr="006C21A8">
        <w:t xml:space="preserve"> </w:t>
      </w:r>
      <w:r w:rsidRPr="0033706E">
        <w:rPr>
          <w:rFonts w:ascii="Times New Roman" w:hAnsi="Times New Roman"/>
          <w:sz w:val="28"/>
          <w:szCs w:val="28"/>
        </w:rPr>
        <w:t>Ленинградской области</w:t>
      </w:r>
      <w:r w:rsidRPr="006C21A8">
        <w:rPr>
          <w:rFonts w:ascii="Times New Roman" w:hAnsi="Times New Roman"/>
          <w:sz w:val="28"/>
          <w:szCs w:val="28"/>
        </w:rPr>
        <w:t xml:space="preserve"> по разделам и подразделам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21A8">
        <w:rPr>
          <w:rFonts w:ascii="Times New Roman" w:hAnsi="Times New Roman"/>
          <w:sz w:val="28"/>
          <w:szCs w:val="28"/>
        </w:rPr>
        <w:t>классификации расходов бюджетов</w:t>
      </w:r>
      <w:r>
        <w:rPr>
          <w:rFonts w:ascii="Times New Roman" w:hAnsi="Times New Roman"/>
          <w:sz w:val="28"/>
          <w:szCs w:val="28"/>
        </w:rPr>
        <w:t xml:space="preserve"> за 202</w:t>
      </w:r>
      <w:r w:rsidR="00A87DCD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 </w:t>
      </w:r>
      <w:r w:rsidRPr="0033706E">
        <w:rPr>
          <w:rFonts w:ascii="Times New Roman" w:hAnsi="Times New Roman"/>
          <w:sz w:val="28"/>
          <w:szCs w:val="28"/>
        </w:rPr>
        <w:t xml:space="preserve">согласно приложению </w:t>
      </w:r>
      <w:r>
        <w:rPr>
          <w:rFonts w:ascii="Times New Roman" w:hAnsi="Times New Roman"/>
          <w:sz w:val="28"/>
          <w:szCs w:val="28"/>
        </w:rPr>
        <w:t>3</w:t>
      </w:r>
      <w:r w:rsidRPr="0033706E">
        <w:rPr>
          <w:rFonts w:ascii="Times New Roman" w:hAnsi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/>
          <w:sz w:val="28"/>
          <w:szCs w:val="28"/>
        </w:rPr>
        <w:t>;</w:t>
      </w:r>
    </w:p>
    <w:p w:rsidR="001E26A3" w:rsidRPr="0033706E" w:rsidRDefault="001E26A3" w:rsidP="00EB0CA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91367">
        <w:rPr>
          <w:rFonts w:ascii="Times New Roman" w:hAnsi="Times New Roman"/>
          <w:sz w:val="28"/>
          <w:szCs w:val="28"/>
        </w:rPr>
        <w:t xml:space="preserve">по источникам финансирования дефицита бюджета </w:t>
      </w:r>
      <w:r w:rsidRPr="00307B8B">
        <w:rPr>
          <w:rFonts w:ascii="Times New Roman" w:hAnsi="Times New Roman"/>
          <w:sz w:val="28"/>
          <w:szCs w:val="28"/>
        </w:rPr>
        <w:t xml:space="preserve">муниципального </w:t>
      </w:r>
      <w:r w:rsidRPr="0033706E">
        <w:rPr>
          <w:rFonts w:ascii="Times New Roman" w:hAnsi="Times New Roman"/>
          <w:sz w:val="28"/>
          <w:szCs w:val="28"/>
        </w:rPr>
        <w:t>образования Кузьмоловское городское поселение Всеволожского муниципального района Ленинградской области за 20</w:t>
      </w:r>
      <w:r w:rsidR="005C5DD9" w:rsidRPr="0033706E">
        <w:rPr>
          <w:rFonts w:ascii="Times New Roman" w:hAnsi="Times New Roman"/>
          <w:sz w:val="28"/>
          <w:szCs w:val="28"/>
        </w:rPr>
        <w:t>2</w:t>
      </w:r>
      <w:r w:rsidR="00A87DCD">
        <w:rPr>
          <w:rFonts w:ascii="Times New Roman" w:hAnsi="Times New Roman"/>
          <w:sz w:val="28"/>
          <w:szCs w:val="28"/>
        </w:rPr>
        <w:t>5</w:t>
      </w:r>
      <w:r w:rsidRPr="0033706E">
        <w:rPr>
          <w:rFonts w:ascii="Times New Roman" w:hAnsi="Times New Roman"/>
          <w:sz w:val="28"/>
          <w:szCs w:val="28"/>
        </w:rPr>
        <w:t xml:space="preserve"> год по кодам классификации источников финансирования дефицитов бюджетов согласно приложению </w:t>
      </w:r>
      <w:r w:rsidR="00845AE5">
        <w:rPr>
          <w:rFonts w:ascii="Times New Roman" w:hAnsi="Times New Roman"/>
          <w:sz w:val="28"/>
          <w:szCs w:val="28"/>
        </w:rPr>
        <w:t>4</w:t>
      </w:r>
      <w:r w:rsidR="00F704D9" w:rsidRPr="0033706E">
        <w:rPr>
          <w:rFonts w:ascii="Times New Roman" w:hAnsi="Times New Roman"/>
          <w:sz w:val="28"/>
          <w:szCs w:val="28"/>
        </w:rPr>
        <w:t xml:space="preserve"> к настоящему решению</w:t>
      </w:r>
      <w:r w:rsidR="00845AE5">
        <w:rPr>
          <w:rFonts w:ascii="Times New Roman" w:hAnsi="Times New Roman"/>
          <w:sz w:val="28"/>
          <w:szCs w:val="28"/>
        </w:rPr>
        <w:t>.</w:t>
      </w:r>
    </w:p>
    <w:p w:rsidR="00D11DF2" w:rsidRDefault="001E26A3" w:rsidP="00EB0CAF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sz w:val="28"/>
          <w:szCs w:val="28"/>
        </w:rPr>
        <w:t xml:space="preserve">2. </w:t>
      </w:r>
      <w:r w:rsidR="001D69C0" w:rsidRPr="001D69C0">
        <w:rPr>
          <w:rFonts w:ascii="Times New Roman" w:hAnsi="Times New Roman"/>
          <w:sz w:val="28"/>
          <w:szCs w:val="28"/>
        </w:rPr>
        <w:t>Опубликовать настоящее решение в газете «Кузьмоловский вестник» приложение к газете «Всеволожские вести», и разместить в информационно- телекоммуникационной сети «Интернет».</w:t>
      </w:r>
    </w:p>
    <w:p w:rsidR="001D69C0" w:rsidRDefault="001E26A3" w:rsidP="001D69C0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sz w:val="28"/>
          <w:szCs w:val="28"/>
        </w:rPr>
        <w:t xml:space="preserve">3. </w:t>
      </w:r>
      <w:r w:rsidR="001D69C0" w:rsidRPr="001D69C0">
        <w:rPr>
          <w:rFonts w:ascii="Times New Roman" w:hAnsi="Times New Roman"/>
          <w:sz w:val="28"/>
          <w:szCs w:val="28"/>
        </w:rPr>
        <w:t>Настоящее решение вступает в силу после его официального опубликования.</w:t>
      </w:r>
    </w:p>
    <w:p w:rsidR="001E26A3" w:rsidRPr="0033706E" w:rsidRDefault="001E26A3" w:rsidP="001D69C0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bCs/>
          <w:sz w:val="28"/>
          <w:szCs w:val="28"/>
        </w:rPr>
        <w:t>4.</w:t>
      </w:r>
      <w:r w:rsidRPr="0033706E">
        <w:rPr>
          <w:rFonts w:ascii="Times New Roman" w:hAnsi="Times New Roman"/>
          <w:sz w:val="28"/>
          <w:szCs w:val="28"/>
        </w:rPr>
        <w:t xml:space="preserve"> 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1E26A3" w:rsidRPr="00307B8B" w:rsidRDefault="001E26A3" w:rsidP="00FA4C4A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33706E">
        <w:rPr>
          <w:rFonts w:ascii="Times New Roman" w:hAnsi="Times New Roman"/>
          <w:bCs/>
          <w:sz w:val="28"/>
          <w:szCs w:val="28"/>
        </w:rPr>
        <w:t>5.</w:t>
      </w:r>
      <w:r w:rsidRPr="00307B8B">
        <w:rPr>
          <w:rFonts w:ascii="Times New Roman" w:hAnsi="Times New Roman"/>
          <w:sz w:val="28"/>
          <w:szCs w:val="28"/>
        </w:rPr>
        <w:t xml:space="preserve"> Контроль исполнения решения возложить на пост</w:t>
      </w:r>
      <w:r w:rsidR="00423E24">
        <w:rPr>
          <w:rFonts w:ascii="Times New Roman" w:hAnsi="Times New Roman"/>
          <w:sz w:val="28"/>
          <w:szCs w:val="28"/>
        </w:rPr>
        <w:t>оянную депутатскую комиссию по</w:t>
      </w:r>
      <w:r w:rsidRPr="00307B8B">
        <w:rPr>
          <w:rFonts w:ascii="Times New Roman" w:hAnsi="Times New Roman"/>
          <w:sz w:val="28"/>
          <w:szCs w:val="28"/>
        </w:rPr>
        <w:t xml:space="preserve"> бюджету, налогам, инвестициям и экономическому развитию.</w:t>
      </w:r>
    </w:p>
    <w:p w:rsidR="001E26A3" w:rsidRDefault="001E26A3" w:rsidP="00EB0CA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704D9" w:rsidRDefault="00F704D9" w:rsidP="00EB0CAF">
      <w:pPr>
        <w:keepNext/>
        <w:widowControl w:val="0"/>
        <w:autoSpaceDE w:val="0"/>
        <w:autoSpaceDN w:val="0"/>
        <w:adjustRightInd w:val="0"/>
        <w:spacing w:after="0"/>
        <w:ind w:right="282"/>
        <w:jc w:val="both"/>
        <w:outlineLvl w:val="5"/>
        <w:rPr>
          <w:rFonts w:ascii="Times New Roman" w:hAnsi="Times New Roman"/>
          <w:sz w:val="28"/>
          <w:szCs w:val="28"/>
        </w:rPr>
      </w:pPr>
    </w:p>
    <w:p w:rsidR="00D11DF2" w:rsidRPr="00D11DF2" w:rsidRDefault="00D11DF2" w:rsidP="0013504E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D11DF2">
        <w:rPr>
          <w:rFonts w:ascii="Times New Roman" w:hAnsi="Times New Roman"/>
          <w:sz w:val="28"/>
          <w:szCs w:val="28"/>
          <w:lang w:eastAsia="ru-RU"/>
        </w:rPr>
        <w:t xml:space="preserve">Глава муниципального образования                                               </w:t>
      </w:r>
    </w:p>
    <w:p w:rsidR="001E26A3" w:rsidRPr="005E47C1" w:rsidRDefault="00D11DF2" w:rsidP="0013504E">
      <w:pPr>
        <w:spacing w:after="0"/>
      </w:pPr>
      <w:r w:rsidRPr="00D11DF2">
        <w:rPr>
          <w:rFonts w:ascii="Times New Roman" w:hAnsi="Times New Roman"/>
          <w:sz w:val="28"/>
          <w:szCs w:val="28"/>
          <w:lang w:eastAsia="ru-RU"/>
        </w:rPr>
        <w:t xml:space="preserve">Кузьмоловское городское поселение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</w:t>
      </w:r>
      <w:r w:rsidR="0013504E">
        <w:rPr>
          <w:rFonts w:ascii="Times New Roman" w:hAnsi="Times New Roman"/>
          <w:sz w:val="28"/>
          <w:szCs w:val="28"/>
          <w:lang w:eastAsia="ru-RU"/>
        </w:rPr>
        <w:t xml:space="preserve">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</w:t>
      </w:r>
      <w:r w:rsidRPr="00D11DF2">
        <w:rPr>
          <w:rFonts w:ascii="Times New Roman" w:hAnsi="Times New Roman"/>
          <w:sz w:val="28"/>
          <w:szCs w:val="28"/>
          <w:lang w:eastAsia="ru-RU"/>
        </w:rPr>
        <w:t>Ю.М. Спицын</w:t>
      </w:r>
    </w:p>
    <w:p w:rsidR="001E26A3" w:rsidRPr="005E47C1" w:rsidRDefault="001E26A3" w:rsidP="00EB0CAF"/>
    <w:p w:rsidR="001E26A3" w:rsidRDefault="001E26A3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7A1189" w:rsidRDefault="007A1189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B849D8" w:rsidRDefault="00B849D8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849D8" w:rsidRDefault="00B849D8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 xml:space="preserve">Приложение № </w:t>
      </w:r>
      <w:r>
        <w:rPr>
          <w:rFonts w:ascii="Times New Roman" w:hAnsi="Times New Roman"/>
          <w:sz w:val="24"/>
          <w:szCs w:val="24"/>
          <w:lang w:eastAsia="ru-RU"/>
        </w:rPr>
        <w:t>1</w:t>
      </w: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к решению Совета депутатов</w:t>
      </w: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МО </w:t>
      </w:r>
      <w:r w:rsidRPr="005C3422">
        <w:rPr>
          <w:rFonts w:ascii="Times New Roman" w:hAnsi="Times New Roman"/>
          <w:sz w:val="24"/>
          <w:szCs w:val="24"/>
          <w:lang w:eastAsia="ru-RU"/>
        </w:rPr>
        <w:t xml:space="preserve">Кузьмоловское </w:t>
      </w:r>
      <w:r>
        <w:rPr>
          <w:rFonts w:ascii="Times New Roman" w:hAnsi="Times New Roman"/>
          <w:sz w:val="24"/>
          <w:szCs w:val="24"/>
          <w:lang w:eastAsia="ru-RU"/>
        </w:rPr>
        <w:t>ГП</w:t>
      </w: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</w:t>
      </w:r>
      <w:r w:rsidRPr="005C3422">
        <w:rPr>
          <w:rFonts w:ascii="Times New Roman" w:hAnsi="Times New Roman"/>
          <w:sz w:val="24"/>
          <w:szCs w:val="24"/>
          <w:lang w:eastAsia="ru-RU"/>
        </w:rPr>
        <w:t>т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D073A">
        <w:rPr>
          <w:rFonts w:ascii="Times New Roman" w:hAnsi="Times New Roman"/>
          <w:sz w:val="24"/>
          <w:szCs w:val="24"/>
          <w:lang w:eastAsia="ru-RU"/>
        </w:rPr>
        <w:t xml:space="preserve">14.05.2026 </w:t>
      </w:r>
      <w:r w:rsidRPr="005C3422">
        <w:rPr>
          <w:rFonts w:ascii="Times New Roman" w:hAnsi="Times New Roman"/>
          <w:sz w:val="24"/>
          <w:szCs w:val="24"/>
          <w:lang w:eastAsia="ru-RU"/>
        </w:rPr>
        <w:t>года №</w:t>
      </w:r>
      <w:r w:rsidR="00B849D8">
        <w:rPr>
          <w:rFonts w:ascii="Times New Roman" w:hAnsi="Times New Roman"/>
          <w:sz w:val="24"/>
          <w:szCs w:val="24"/>
          <w:lang w:eastAsia="ru-RU"/>
        </w:rPr>
        <w:t xml:space="preserve"> 270</w:t>
      </w:r>
    </w:p>
    <w:p w:rsidR="00AD00ED" w:rsidRDefault="00AD00ED" w:rsidP="00AD00ED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</w:p>
    <w:p w:rsidR="00AD00ED" w:rsidRPr="005C3422" w:rsidRDefault="00AD00ED" w:rsidP="00AD00ED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>ДОХОДЫ</w:t>
      </w:r>
    </w:p>
    <w:p w:rsidR="00AD00ED" w:rsidRDefault="00AD00ED" w:rsidP="00AD00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бюджета </w:t>
      </w:r>
      <w:r>
        <w:rPr>
          <w:rFonts w:ascii="Times New Roman" w:hAnsi="Times New Roman"/>
          <w:b/>
          <w:sz w:val="24"/>
          <w:szCs w:val="24"/>
          <w:lang w:eastAsia="ru-RU"/>
        </w:rPr>
        <w:t>муниципального образования</w:t>
      </w:r>
      <w:r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 Кузьмоловское городское поселение </w:t>
      </w:r>
    </w:p>
    <w:p w:rsidR="00AD00ED" w:rsidRDefault="00AD00ED" w:rsidP="00AD00ED">
      <w:pPr>
        <w:tabs>
          <w:tab w:val="left" w:pos="0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>Всеволожского муниципального района Ленинградской области</w:t>
      </w:r>
    </w:p>
    <w:p w:rsidR="00AD00ED" w:rsidRDefault="00AD00ED" w:rsidP="00AD00ED">
      <w:pPr>
        <w:tabs>
          <w:tab w:val="left" w:pos="0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 за 20</w:t>
      </w:r>
      <w:r>
        <w:rPr>
          <w:rFonts w:ascii="Times New Roman" w:hAnsi="Times New Roman"/>
          <w:b/>
          <w:sz w:val="24"/>
          <w:szCs w:val="24"/>
          <w:lang w:eastAsia="ru-RU"/>
        </w:rPr>
        <w:t>2</w:t>
      </w:r>
      <w:r w:rsidR="004A109E">
        <w:rPr>
          <w:rFonts w:ascii="Times New Roman" w:hAnsi="Times New Roman"/>
          <w:b/>
          <w:sz w:val="24"/>
          <w:szCs w:val="24"/>
          <w:lang w:eastAsia="ru-RU"/>
        </w:rPr>
        <w:t>5</w:t>
      </w:r>
      <w:r w:rsidRPr="005C3422">
        <w:rPr>
          <w:rFonts w:ascii="Times New Roman" w:hAnsi="Times New Roman"/>
          <w:b/>
          <w:sz w:val="24"/>
          <w:szCs w:val="24"/>
          <w:lang w:eastAsia="ru-RU"/>
        </w:rPr>
        <w:t xml:space="preserve"> год</w:t>
      </w:r>
    </w:p>
    <w:p w:rsidR="004A109E" w:rsidRDefault="004A109E" w:rsidP="00AD00ED">
      <w:pPr>
        <w:tabs>
          <w:tab w:val="left" w:pos="0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3681"/>
        <w:gridCol w:w="3260"/>
        <w:gridCol w:w="1559"/>
        <w:gridCol w:w="1560"/>
      </w:tblGrid>
      <w:tr w:rsidR="004A109E" w:rsidRPr="004A109E" w:rsidTr="004A109E">
        <w:trPr>
          <w:trHeight w:val="322"/>
        </w:trPr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План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</w:t>
            </w:r>
          </w:p>
        </w:tc>
      </w:tr>
      <w:tr w:rsidR="004A109E" w:rsidRPr="004A109E" w:rsidTr="004A109E">
        <w:trPr>
          <w:trHeight w:val="322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A109E" w:rsidRPr="004A109E" w:rsidTr="004A109E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000 1 00 00000 00 0000 000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427 157,90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445 558,80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216 391,60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232 695,50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000 1 01 00000 00 0000 000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128 484,70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141 975,90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182 1 01 02000 01 0000 110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128 484,70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141 975,90</w:t>
            </w:r>
          </w:p>
        </w:tc>
      </w:tr>
      <w:tr w:rsidR="004A109E" w:rsidRPr="004A109E" w:rsidTr="004A109E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000 1 03 00000 00 0000 000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1 557,20</w:t>
            </w:r>
          </w:p>
        </w:tc>
      </w:tr>
      <w:tr w:rsidR="004A109E" w:rsidRPr="004A109E" w:rsidTr="004A109E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182 1 03 02000 01 0000 110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1 557,20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000 1 06 00000 00 0000 000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86 406,90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89 162,40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 xml:space="preserve"> 182 1 06 01000 00 0000 110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6 410,00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182 1 06 06000 00 0000 110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81 406,90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82 752,40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210 766,30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212 863,30</w:t>
            </w:r>
          </w:p>
        </w:tc>
      </w:tr>
      <w:tr w:rsidR="004A109E" w:rsidRPr="004A109E" w:rsidTr="004A109E">
        <w:trPr>
          <w:trHeight w:val="12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000 1 11 00000 00 0000 000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44 977,20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46 213,50</w:t>
            </w:r>
          </w:p>
        </w:tc>
      </w:tr>
      <w:tr w:rsidR="004A109E" w:rsidRPr="004A109E" w:rsidTr="004A109E">
        <w:trPr>
          <w:trHeight w:val="283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lastRenderedPageBreak/>
              <w:t>001 1 11 05000 00 0000 120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Доходы, получаемые в виде арендной либо иной платы за передачу </w:t>
            </w: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42 747,70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44 062,50</w:t>
            </w:r>
          </w:p>
        </w:tc>
      </w:tr>
      <w:tr w:rsidR="004A109E" w:rsidRPr="004A109E" w:rsidTr="004A109E">
        <w:trPr>
          <w:trHeight w:val="18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001 1 11 05013 13 0000 120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34 651,60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35 702,10</w:t>
            </w:r>
          </w:p>
        </w:tc>
      </w:tr>
      <w:tr w:rsidR="004A109E" w:rsidRPr="004A109E" w:rsidTr="004A109E">
        <w:trPr>
          <w:trHeight w:val="18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001 1 11 05035 13 0000 120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1 060,80</w:t>
            </w:r>
          </w:p>
        </w:tc>
      </w:tr>
      <w:tr w:rsidR="004A109E" w:rsidRPr="004A109E" w:rsidTr="004A109E">
        <w:trPr>
          <w:trHeight w:val="12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001 1 11 05075 13 0000 120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6 976,40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7 279,80</w:t>
            </w:r>
          </w:p>
        </w:tc>
      </w:tr>
      <w:tr w:rsidR="004A109E" w:rsidRPr="004A109E" w:rsidTr="004A109E">
        <w:trPr>
          <w:trHeight w:val="112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001 1 11 05313 13 0000 120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</w:t>
            </w: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19,70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19,80</w:t>
            </w:r>
          </w:p>
        </w:tc>
      </w:tr>
      <w:tr w:rsidR="004A109E" w:rsidRPr="004A109E" w:rsidTr="004A109E">
        <w:trPr>
          <w:trHeight w:val="25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lastRenderedPageBreak/>
              <w:t>001 1 11 09000 00 0000 120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2 229,50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2 151,00</w:t>
            </w:r>
          </w:p>
        </w:tc>
      </w:tr>
      <w:tr w:rsidR="004A109E" w:rsidRPr="004A109E" w:rsidTr="004A109E">
        <w:trPr>
          <w:trHeight w:val="283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001 1 11 09080 13 0000 120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2 229,50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2 151,00</w:t>
            </w:r>
          </w:p>
        </w:tc>
      </w:tr>
      <w:tr w:rsidR="004A109E" w:rsidRPr="004A109E" w:rsidTr="004A109E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000 1 13 00000 00 0000 000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11 933,50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12 118,00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001 1 13 01000 00 0000 130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11 796,80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11 981,30</w:t>
            </w:r>
          </w:p>
        </w:tc>
      </w:tr>
      <w:tr w:rsidR="004A109E" w:rsidRPr="004A109E" w:rsidTr="004A109E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001 1 13 01995 13 0000 130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11 796,80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11 981,30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001 1 13 02000 00 0000 130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136,70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136,70</w:t>
            </w:r>
          </w:p>
        </w:tc>
      </w:tr>
      <w:tr w:rsidR="004A109E" w:rsidRPr="004A109E" w:rsidTr="004A109E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001 1 13 02995 13 0000 130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136,70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136,70</w:t>
            </w:r>
          </w:p>
        </w:tc>
      </w:tr>
      <w:tr w:rsidR="004A109E" w:rsidRPr="004A109E" w:rsidTr="004A109E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000 1 14 00000 00 0000 000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2 935,60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3 582,40</w:t>
            </w:r>
          </w:p>
        </w:tc>
      </w:tr>
      <w:tr w:rsidR="004A109E" w:rsidRPr="004A109E" w:rsidTr="004A109E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lastRenderedPageBreak/>
              <w:t>001 1 14 06000 00 0000 430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2 935,60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3 582,40</w:t>
            </w:r>
          </w:p>
        </w:tc>
      </w:tr>
      <w:tr w:rsidR="004A109E" w:rsidRPr="004A109E" w:rsidTr="004A109E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001 1 14 06013 13 0000 430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1 140,00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2 036,80</w:t>
            </w:r>
          </w:p>
        </w:tc>
      </w:tr>
      <w:tr w:rsidR="004A109E" w:rsidRPr="004A109E" w:rsidTr="004A109E">
        <w:trPr>
          <w:trHeight w:val="18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001 1 14 06313 13 0000 430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1 795,60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1 545,60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000 1 17 00000 00 0000 000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150 920,00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150 949,40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001 1 17 05000 00 0000 180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150 920,00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150 949,40</w:t>
            </w:r>
          </w:p>
        </w:tc>
      </w:tr>
      <w:tr w:rsidR="004A109E" w:rsidRPr="004A109E" w:rsidTr="004A109E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001 1 17 05050 13 0000 180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150 920,00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150 949,40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000 2 00 00000 00 0000 000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158 616,60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120 190,90</w:t>
            </w:r>
          </w:p>
        </w:tc>
      </w:tr>
      <w:tr w:rsidR="004A109E" w:rsidRPr="004A109E" w:rsidTr="004A109E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000 2 02 00000 00 0000 000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158 616,60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88 531,60</w:t>
            </w:r>
          </w:p>
        </w:tc>
      </w:tr>
      <w:tr w:rsidR="004A109E" w:rsidRPr="004A109E" w:rsidTr="004A109E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001 2 02 20000 00 0000 150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125 481,00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88 531,60</w:t>
            </w:r>
          </w:p>
        </w:tc>
      </w:tr>
      <w:tr w:rsidR="004A109E" w:rsidRPr="004A109E" w:rsidTr="004A109E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001 2 02 25519 13 0000 150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поддержку отрасли культуры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427,00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427,00</w:t>
            </w:r>
          </w:p>
        </w:tc>
      </w:tr>
      <w:tr w:rsidR="004A109E" w:rsidRPr="004A109E" w:rsidTr="004A109E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001 2 02 25555 13 0000 150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13 000,00</w:t>
            </w:r>
          </w:p>
        </w:tc>
      </w:tr>
      <w:tr w:rsidR="004A109E" w:rsidRPr="004A109E" w:rsidTr="004A109E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001 2 02 29999 13 0000 150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112 054,00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75 104,60</w:t>
            </w:r>
          </w:p>
        </w:tc>
      </w:tr>
      <w:tr w:rsidR="004A109E" w:rsidRPr="004A109E" w:rsidTr="004A109E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lastRenderedPageBreak/>
              <w:t>001 2 02 30000 00 0000 150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820,70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820,70</w:t>
            </w:r>
          </w:p>
        </w:tc>
      </w:tr>
      <w:tr w:rsidR="004A109E" w:rsidRPr="004A109E" w:rsidTr="004A109E">
        <w:trPr>
          <w:trHeight w:val="9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001 2 02 30024 13 0000 150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4A109E" w:rsidRPr="004A109E" w:rsidTr="004A109E">
        <w:trPr>
          <w:trHeight w:val="12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001 2 02 35118 13 0000 150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813,7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813,7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b/>
                <w:bCs/>
                <w:sz w:val="26"/>
                <w:szCs w:val="26"/>
                <w:lang w:eastAsia="ru-RU"/>
              </w:rPr>
              <w:t>001 2 02 40000 00 0000 150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32 314,90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30 838,60</w:t>
            </w:r>
          </w:p>
        </w:tc>
      </w:tr>
      <w:tr w:rsidR="004A109E" w:rsidRPr="004A109E" w:rsidTr="004A109E">
        <w:trPr>
          <w:trHeight w:val="63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  <w:r w:rsidRPr="004A109E"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  <w:t>001 2 02 49999 13 0000 150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32 314,90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30 838,60</w:t>
            </w:r>
          </w:p>
        </w:tc>
      </w:tr>
      <w:tr w:rsidR="004A109E" w:rsidRPr="004A109E" w:rsidTr="004A109E">
        <w:trPr>
          <w:trHeight w:val="3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585 774,50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565 749,70</w:t>
            </w:r>
          </w:p>
        </w:tc>
      </w:tr>
    </w:tbl>
    <w:p w:rsidR="004A109E" w:rsidRDefault="004A109E" w:rsidP="00AD00ED">
      <w:pPr>
        <w:tabs>
          <w:tab w:val="left" w:pos="0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4A109E" w:rsidRDefault="004A109E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4A109E" w:rsidRDefault="004A109E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4A109E" w:rsidRDefault="004A109E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4A109E" w:rsidRDefault="004A109E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4A109E" w:rsidRDefault="004A109E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4A109E" w:rsidRDefault="004A109E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4A109E" w:rsidRDefault="004A109E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4A109E" w:rsidRDefault="004A109E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hAnsi="Times New Roman"/>
          <w:sz w:val="24"/>
          <w:szCs w:val="24"/>
          <w:lang w:eastAsia="ru-RU"/>
        </w:rPr>
        <w:t>2</w:t>
      </w: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к решению Совета депутатов</w:t>
      </w: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МО </w:t>
      </w:r>
      <w:r w:rsidRPr="005C3422">
        <w:rPr>
          <w:rFonts w:ascii="Times New Roman" w:hAnsi="Times New Roman"/>
          <w:sz w:val="24"/>
          <w:szCs w:val="24"/>
          <w:lang w:eastAsia="ru-RU"/>
        </w:rPr>
        <w:t xml:space="preserve">Кузьмоловское </w:t>
      </w:r>
      <w:r>
        <w:rPr>
          <w:rFonts w:ascii="Times New Roman" w:hAnsi="Times New Roman"/>
          <w:sz w:val="24"/>
          <w:szCs w:val="24"/>
          <w:lang w:eastAsia="ru-RU"/>
        </w:rPr>
        <w:t>ГП</w:t>
      </w: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</w:t>
      </w:r>
      <w:r w:rsidRPr="005C3422">
        <w:rPr>
          <w:rFonts w:ascii="Times New Roman" w:hAnsi="Times New Roman"/>
          <w:sz w:val="24"/>
          <w:szCs w:val="24"/>
          <w:lang w:eastAsia="ru-RU"/>
        </w:rPr>
        <w:t>т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D073A" w:rsidRPr="001D073A">
        <w:rPr>
          <w:rFonts w:ascii="Times New Roman" w:hAnsi="Times New Roman"/>
          <w:sz w:val="24"/>
          <w:szCs w:val="24"/>
          <w:lang w:eastAsia="ru-RU"/>
        </w:rPr>
        <w:t xml:space="preserve">14.05.2026 года </w:t>
      </w:r>
      <w:r w:rsidRPr="005C3422">
        <w:rPr>
          <w:rFonts w:ascii="Times New Roman" w:hAnsi="Times New Roman"/>
          <w:sz w:val="24"/>
          <w:szCs w:val="24"/>
          <w:lang w:eastAsia="ru-RU"/>
        </w:rPr>
        <w:t>№</w:t>
      </w:r>
      <w:r w:rsidR="00B849D8">
        <w:rPr>
          <w:rFonts w:ascii="Times New Roman" w:hAnsi="Times New Roman"/>
          <w:sz w:val="24"/>
          <w:szCs w:val="24"/>
          <w:lang w:eastAsia="ru-RU"/>
        </w:rPr>
        <w:t xml:space="preserve"> 270</w:t>
      </w: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Pr="00D0687B" w:rsidRDefault="00AD00ED" w:rsidP="00AD00ED">
      <w:pPr>
        <w:spacing w:after="0"/>
        <w:ind w:right="28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ВЕДОМСТВЕННАЯ СТРУКТУРА </w:t>
      </w:r>
      <w:r w:rsidRPr="00D0687B">
        <w:rPr>
          <w:rFonts w:ascii="Times New Roman" w:hAnsi="Times New Roman"/>
          <w:b/>
          <w:sz w:val="24"/>
          <w:szCs w:val="24"/>
        </w:rPr>
        <w:t>РАСХОДОВ</w:t>
      </w:r>
    </w:p>
    <w:p w:rsidR="00AD00ED" w:rsidRPr="00B637E7" w:rsidRDefault="00AD00ED" w:rsidP="00AD00ED">
      <w:pPr>
        <w:spacing w:after="0"/>
        <w:ind w:right="-1"/>
        <w:jc w:val="center"/>
        <w:rPr>
          <w:rFonts w:ascii="Times New Roman" w:hAnsi="Times New Roman"/>
          <w:b/>
          <w:sz w:val="24"/>
          <w:szCs w:val="24"/>
        </w:rPr>
      </w:pPr>
      <w:r w:rsidRPr="00D0687B">
        <w:rPr>
          <w:rFonts w:ascii="Times New Roman" w:hAnsi="Times New Roman"/>
          <w:b/>
          <w:sz w:val="24"/>
          <w:szCs w:val="24"/>
        </w:rPr>
        <w:t>бюдж</w:t>
      </w:r>
      <w:r>
        <w:rPr>
          <w:rFonts w:ascii="Times New Roman" w:hAnsi="Times New Roman"/>
          <w:b/>
          <w:sz w:val="24"/>
          <w:szCs w:val="24"/>
        </w:rPr>
        <w:t xml:space="preserve">ета </w:t>
      </w:r>
      <w:r w:rsidRPr="00B637E7">
        <w:rPr>
          <w:rFonts w:ascii="Times New Roman" w:hAnsi="Times New Roman"/>
          <w:b/>
          <w:sz w:val="24"/>
          <w:szCs w:val="24"/>
        </w:rPr>
        <w:t xml:space="preserve">муниципального образования Кузьмоловское городское поселение </w:t>
      </w:r>
    </w:p>
    <w:p w:rsidR="00AD00ED" w:rsidRDefault="00AD00ED" w:rsidP="00AD00ED">
      <w:pPr>
        <w:spacing w:after="0"/>
        <w:ind w:right="282"/>
        <w:jc w:val="center"/>
        <w:rPr>
          <w:rFonts w:ascii="Times New Roman" w:hAnsi="Times New Roman"/>
          <w:b/>
          <w:sz w:val="24"/>
          <w:szCs w:val="24"/>
        </w:rPr>
      </w:pPr>
      <w:r w:rsidRPr="00B637E7">
        <w:rPr>
          <w:rFonts w:ascii="Times New Roman" w:hAnsi="Times New Roman"/>
          <w:b/>
          <w:sz w:val="24"/>
          <w:szCs w:val="24"/>
        </w:rPr>
        <w:t>Всеволожского муниципального района Ленинградской области</w:t>
      </w:r>
    </w:p>
    <w:p w:rsidR="00AD00ED" w:rsidRPr="005C3422" w:rsidRDefault="00AD00ED" w:rsidP="00AD00ED">
      <w:pPr>
        <w:tabs>
          <w:tab w:val="left" w:pos="0"/>
        </w:tabs>
        <w:spacing w:after="0"/>
        <w:ind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</w:t>
      </w:r>
      <w:r w:rsidRPr="005C3422">
        <w:rPr>
          <w:rFonts w:ascii="Times New Roman" w:hAnsi="Times New Roman"/>
          <w:b/>
          <w:sz w:val="24"/>
          <w:szCs w:val="24"/>
        </w:rPr>
        <w:t>а 20</w:t>
      </w:r>
      <w:r>
        <w:rPr>
          <w:rFonts w:ascii="Times New Roman" w:hAnsi="Times New Roman"/>
          <w:b/>
          <w:sz w:val="24"/>
          <w:szCs w:val="24"/>
        </w:rPr>
        <w:t>2</w:t>
      </w:r>
      <w:r w:rsidR="004A109E">
        <w:rPr>
          <w:rFonts w:ascii="Times New Roman" w:hAnsi="Times New Roman"/>
          <w:b/>
          <w:sz w:val="24"/>
          <w:szCs w:val="24"/>
        </w:rPr>
        <w:t>5</w:t>
      </w:r>
      <w:r w:rsidRPr="005C3422">
        <w:rPr>
          <w:rFonts w:ascii="Times New Roman" w:hAnsi="Times New Roman"/>
          <w:b/>
          <w:sz w:val="24"/>
          <w:szCs w:val="24"/>
        </w:rPr>
        <w:t xml:space="preserve"> год</w:t>
      </w:r>
    </w:p>
    <w:tbl>
      <w:tblPr>
        <w:tblW w:w="10179" w:type="dxa"/>
        <w:tblLook w:val="04A0" w:firstRow="1" w:lastRow="0" w:firstColumn="1" w:lastColumn="0" w:noHBand="0" w:noVBand="1"/>
      </w:tblPr>
      <w:tblGrid>
        <w:gridCol w:w="3681"/>
        <w:gridCol w:w="576"/>
        <w:gridCol w:w="700"/>
        <w:gridCol w:w="1701"/>
        <w:gridCol w:w="576"/>
        <w:gridCol w:w="1408"/>
        <w:gridCol w:w="1537"/>
      </w:tblGrid>
      <w:tr w:rsidR="004A109E" w:rsidRPr="004A109E" w:rsidTr="004A109E">
        <w:trPr>
          <w:trHeight w:val="315"/>
        </w:trPr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Исполнено</w:t>
            </w:r>
          </w:p>
        </w:tc>
      </w:tr>
      <w:tr w:rsidR="004A109E" w:rsidRPr="004A109E" w:rsidTr="004A109E">
        <w:trPr>
          <w:trHeight w:val="315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4A109E" w:rsidRPr="004A109E" w:rsidTr="004A109E">
        <w:trPr>
          <w:trHeight w:val="315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4A109E" w:rsidRPr="004A109E" w:rsidTr="004A109E">
        <w:trPr>
          <w:trHeight w:val="15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18 432,9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17 886,1</w:t>
            </w:r>
          </w:p>
        </w:tc>
      </w:tr>
      <w:tr w:rsidR="004A109E" w:rsidRPr="004A109E" w:rsidTr="004A109E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5 835,8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5 399,1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5 835,8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5 399,1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5 835,8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5 399,1</w:t>
            </w:r>
          </w:p>
        </w:tc>
      </w:tr>
      <w:tr w:rsidR="004A109E" w:rsidRPr="004A109E" w:rsidTr="004A109E">
        <w:trPr>
          <w:trHeight w:val="15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5 835,8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5 399,1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5 835,8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5 399,1</w:t>
            </w:r>
          </w:p>
        </w:tc>
      </w:tr>
      <w:tr w:rsidR="004A109E" w:rsidRPr="004A109E" w:rsidTr="004A109E">
        <w:trPr>
          <w:trHeight w:val="15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12 597,1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12 487,0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12 597,1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12 487,0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12 597,1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12 487,0</w:t>
            </w:r>
          </w:p>
        </w:tc>
      </w:tr>
      <w:tr w:rsidR="004A109E" w:rsidRPr="004A109E" w:rsidTr="004A109E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4 222,1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4 140,5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4 028,4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3 950,8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148,1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148,1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41,6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8 375,0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8 346,5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8 375,0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8 346,5</w:t>
            </w:r>
          </w:p>
        </w:tc>
      </w:tr>
      <w:tr w:rsidR="004A109E" w:rsidRPr="004A109E" w:rsidTr="004A109E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8 375,0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8 346,5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8 359,5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8 331,0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15,5</w:t>
            </w:r>
          </w:p>
        </w:tc>
      </w:tr>
      <w:tr w:rsidR="004A109E" w:rsidRPr="004A109E" w:rsidTr="004A109E">
        <w:trPr>
          <w:trHeight w:val="147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600 925,8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545 161,0</w:t>
            </w:r>
          </w:p>
        </w:tc>
      </w:tr>
      <w:tr w:rsidR="004A109E" w:rsidRPr="004A109E" w:rsidTr="004A109E">
        <w:trPr>
          <w:trHeight w:val="15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42 536,2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42 456,3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6 381,4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6 377,3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6 381,4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6 377,3</w:t>
            </w:r>
          </w:p>
        </w:tc>
      </w:tr>
      <w:tr w:rsidR="004A109E" w:rsidRPr="004A109E" w:rsidTr="004A109E">
        <w:trPr>
          <w:trHeight w:val="15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6 381,4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6 377,3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6 381,4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6 377,3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36 154,8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36 079,0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36 154,8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36 079,0</w:t>
            </w:r>
          </w:p>
        </w:tc>
      </w:tr>
      <w:tr w:rsidR="004A109E" w:rsidRPr="004A109E" w:rsidTr="004A109E">
        <w:trPr>
          <w:trHeight w:val="15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22 385,5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22 368,2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22 385,5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22 368,2</w:t>
            </w:r>
          </w:p>
        </w:tc>
      </w:tr>
      <w:tr w:rsidR="004A109E" w:rsidRPr="004A109E" w:rsidTr="004A109E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2 356,2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2 342,0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2 140,3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2 126,1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215,9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215,9</w:t>
            </w:r>
          </w:p>
        </w:tc>
      </w:tr>
      <w:tr w:rsidR="004A109E" w:rsidRPr="004A109E" w:rsidTr="004A109E">
        <w:trPr>
          <w:trHeight w:val="28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1 199,9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1 199,9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1 199,9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1 199,9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10 213,2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10 168,9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10 213,2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10 168,9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выборов в представительные органы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Кузьмоловское ГП ВМР ЛО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17 231,9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16 481,5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9 773,1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9 707,3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9 773,1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9 707,3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Содержание имущества казны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9 773,1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9 707,3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9 773,1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9 707,3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2 986,3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2 919,7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2 986,3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2 919,7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2 686,3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2 686,3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2 686,3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2 686,3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Официальное опубликование (обнародование) муниципальных правовых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233,4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233,4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4 472,5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3 854,5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4 472,5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3 854,5</w:t>
            </w:r>
          </w:p>
        </w:tc>
      </w:tr>
      <w:tr w:rsidR="004A109E" w:rsidRPr="004A109E" w:rsidTr="004A109E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4 472,5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3 854,5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1 076,6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1 076,6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1 076,6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1 076,6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3 260,1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2 642,1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3 260,1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2 642,1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Организация работы с людьми с ограниченными возможностями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135,8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135,8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135,8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135,8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813,7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813,7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2025 - 2027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4A109E" w:rsidRPr="004A109E" w:rsidTr="004A109E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1 328,0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821,0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2025 - 2027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1 328,0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821,0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1 328,0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821,0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722,0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722,0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918,0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722,0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99,0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99,0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4A109E" w:rsidRPr="004A109E" w:rsidTr="004A109E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Дорожное хозяйство (дорожные фонды)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58 916,6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58 916,6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2025-2027годы"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58 916,6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58 916,6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58 916,6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58 916,6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58 916,6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58 916,6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58 916,6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58 916,6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58 916,6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58 916,6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1 380,8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431,5</w:t>
            </w:r>
          </w:p>
        </w:tc>
      </w:tr>
      <w:tr w:rsidR="004A109E" w:rsidRPr="004A109E" w:rsidTr="004A109E">
        <w:trPr>
          <w:trHeight w:val="253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1 380,8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431,5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1 380,8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431,5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1 380,8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431,5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1 380,8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431,5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1 380,8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431,5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1 070,0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1 064,7</w:t>
            </w:r>
          </w:p>
        </w:tc>
      </w:tr>
      <w:tr w:rsidR="004A109E" w:rsidRPr="004A109E" w:rsidTr="004A109E">
        <w:trPr>
          <w:trHeight w:val="28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</w:t>
            </w: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1 070,0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1 064,7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1 070,0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1 064,7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1 070,0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1 064,7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1 070,0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1 064,7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1 070,0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1 064,7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22 455,7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19 545,4</w:t>
            </w:r>
          </w:p>
        </w:tc>
      </w:tr>
      <w:tr w:rsidR="004A109E" w:rsidRPr="004A109E" w:rsidTr="004A109E">
        <w:trPr>
          <w:trHeight w:val="28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</w:t>
            </w: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22 455,7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19 545,4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22 455,7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19 545,4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11 385,5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9 380,6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11 385,5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9 380,6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11 385,5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9 380,6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11 070,2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10 164,8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"Кузьмоловская баня"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11 070,2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10 164,8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6 628,5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6 622,3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4 439,6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3 540,4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2,1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267 442,3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265 712,4</w:t>
            </w:r>
          </w:p>
        </w:tc>
      </w:tr>
      <w:tr w:rsidR="004A109E" w:rsidRPr="004A109E" w:rsidTr="004A109E">
        <w:trPr>
          <w:trHeight w:val="22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              городское поселение Всеволожского муниципального района Ленинградской              области 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28 531,4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28 531,4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83 2 F2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28 531,4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28 531,4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28 531,4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28 531,4</w:t>
            </w:r>
          </w:p>
        </w:tc>
      </w:tr>
      <w:tr w:rsidR="004A109E" w:rsidRPr="004A109E" w:rsidTr="004A109E">
        <w:trPr>
          <w:trHeight w:val="22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238 910,9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237 181,0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238 910,9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237 181,0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территории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238 910,9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237 181,0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23 612,3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22 215,9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18 528,8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18 503,2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5 083,5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3 712,7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6 896,7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6 896,4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6 896,7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6 896,4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37 990,6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37 910,5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35 713,9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35 634,1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Закупка товаров, работ и услуг для обеспечения </w:t>
            </w: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2 271,7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2 271,4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7 519,5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7 519,5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7 519,5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7 519,5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148 144,1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147 891,0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148 144,1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147 891,0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lang w:eastAsia="ru-RU"/>
              </w:rPr>
            </w:pPr>
            <w:r w:rsidRPr="004A109E">
              <w:rPr>
                <w:rFonts w:eastAsia="Times New Roman" w:cs="Calibri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12 000,0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12 000,0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12 000,0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12 000,0</w:t>
            </w:r>
          </w:p>
        </w:tc>
      </w:tr>
      <w:tr w:rsidR="004A109E" w:rsidRPr="004A109E" w:rsidTr="004A109E">
        <w:trPr>
          <w:trHeight w:val="15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2 747,7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2 747,7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2 747,7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2 747,7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97 598,8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54 634,4</w:t>
            </w:r>
          </w:p>
        </w:tc>
      </w:tr>
      <w:tr w:rsidR="004A109E" w:rsidRPr="004A109E" w:rsidTr="004A109E">
        <w:trPr>
          <w:trHeight w:val="285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</w:t>
            </w: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97 598,8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54 634,4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Отраслевые проекты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89 7 00 00000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97 598,8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54 634,4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89 7 02 00000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97 598,8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54 634,4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97 598,8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54 634,4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97 598,8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54 634,4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1 094,4</w:t>
            </w:r>
          </w:p>
        </w:tc>
      </w:tr>
      <w:tr w:rsidR="004A109E" w:rsidRPr="004A109E" w:rsidTr="004A109E">
        <w:trPr>
          <w:trHeight w:val="22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1 094,4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1 094,4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1 094,4</w:t>
            </w:r>
          </w:p>
        </w:tc>
      </w:tr>
      <w:tr w:rsidR="004A109E" w:rsidRPr="004A109E" w:rsidTr="004A109E">
        <w:trPr>
          <w:trHeight w:val="15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муниципальном образовании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1 094,4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449,9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645,0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644,5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82 089,8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76 822,1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82 089,8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76 822,1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82 089,8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76 822,1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80 916,8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75 649,1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30 915,1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29 631,9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20 752,5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19 717,9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10 071,6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9 834,3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91,0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79,7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Капитальный ремонт объектов культуры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18 127,5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15 871,0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18 127,5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15 871,0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23 904,2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22 177,8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23 904,2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22 177,8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Субсидия на формирование доступной среды жизнедеятельности для инвалидов в учреждениях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2 562,7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2 562,7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S0930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2 562,7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2 562,7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210,5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210,5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210,5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496,5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496,5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496,5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4 700,3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4 698,7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4 700,3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4 698,7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1 173,0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1 173,0</w:t>
            </w:r>
          </w:p>
        </w:tc>
      </w:tr>
      <w:tr w:rsidR="004A109E" w:rsidRPr="004A109E" w:rsidTr="004A109E">
        <w:trPr>
          <w:trHeight w:val="222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1 173,0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1 173,0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1 173,0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1 173,0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4 270,0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4 270,0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4 270,0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4 270,0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4 270,0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4 270,0</w:t>
            </w:r>
          </w:p>
        </w:tc>
      </w:tr>
      <w:tr w:rsidR="004A109E" w:rsidRPr="004A109E" w:rsidTr="004A109E">
        <w:trPr>
          <w:trHeight w:val="127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4 270,0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4 270,0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4 270,0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4 270,0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4A109E" w:rsidRPr="004A109E" w:rsidTr="004A109E">
        <w:trPr>
          <w:trHeight w:val="190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4A109E" w:rsidRPr="004A109E" w:rsidTr="004A109E">
        <w:trPr>
          <w:trHeight w:val="645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4A109E" w:rsidRPr="004A109E" w:rsidTr="004A109E">
        <w:trPr>
          <w:trHeight w:val="96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1 490,0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1 490,0</w:t>
            </w:r>
          </w:p>
        </w:tc>
      </w:tr>
      <w:tr w:rsidR="004A109E" w:rsidRPr="004A109E" w:rsidTr="004A109E">
        <w:trPr>
          <w:trHeight w:val="390"/>
        </w:trPr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eastAsia="Times New Roman" w:cs="Calibri"/>
                <w:color w:val="000000"/>
                <w:lang w:eastAsia="ru-RU"/>
              </w:rPr>
            </w:pPr>
            <w:r w:rsidRPr="004A109E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619 358,7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563 047,1</w:t>
            </w:r>
          </w:p>
        </w:tc>
      </w:tr>
    </w:tbl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4A109E" w:rsidRDefault="004A109E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FF2594" w:rsidRDefault="00FF2594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Default="00AD00ED" w:rsidP="00CD2DE1">
      <w:pPr>
        <w:autoSpaceDE w:val="0"/>
        <w:autoSpaceDN w:val="0"/>
        <w:adjustRightInd w:val="0"/>
        <w:spacing w:after="0" w:line="240" w:lineRule="auto"/>
        <w:ind w:right="282" w:firstLine="540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 xml:space="preserve">Приложение № </w:t>
      </w:r>
      <w:r>
        <w:rPr>
          <w:rFonts w:ascii="Times New Roman" w:hAnsi="Times New Roman"/>
          <w:sz w:val="24"/>
          <w:szCs w:val="24"/>
          <w:lang w:eastAsia="ru-RU"/>
        </w:rPr>
        <w:t>3</w:t>
      </w: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к решению Совета депутатов</w:t>
      </w:r>
    </w:p>
    <w:p w:rsidR="00AD00ED" w:rsidRPr="005C3422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МО </w:t>
      </w:r>
      <w:r w:rsidRPr="005C3422">
        <w:rPr>
          <w:rFonts w:ascii="Times New Roman" w:hAnsi="Times New Roman"/>
          <w:sz w:val="24"/>
          <w:szCs w:val="24"/>
          <w:lang w:eastAsia="ru-RU"/>
        </w:rPr>
        <w:t xml:space="preserve">Кузьмоловское </w:t>
      </w:r>
      <w:r>
        <w:rPr>
          <w:rFonts w:ascii="Times New Roman" w:hAnsi="Times New Roman"/>
          <w:sz w:val="24"/>
          <w:szCs w:val="24"/>
          <w:lang w:eastAsia="ru-RU"/>
        </w:rPr>
        <w:t>ГП</w:t>
      </w: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</w:t>
      </w:r>
      <w:r w:rsidRPr="005C3422">
        <w:rPr>
          <w:rFonts w:ascii="Times New Roman" w:hAnsi="Times New Roman"/>
          <w:sz w:val="24"/>
          <w:szCs w:val="24"/>
          <w:lang w:eastAsia="ru-RU"/>
        </w:rPr>
        <w:t>т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D073A" w:rsidRPr="001D073A">
        <w:rPr>
          <w:rFonts w:ascii="Times New Roman" w:hAnsi="Times New Roman"/>
          <w:sz w:val="24"/>
          <w:szCs w:val="24"/>
          <w:lang w:eastAsia="ru-RU"/>
        </w:rPr>
        <w:t xml:space="preserve">14.05.2026 года </w:t>
      </w:r>
      <w:r w:rsidRPr="005C3422">
        <w:rPr>
          <w:rFonts w:ascii="Times New Roman" w:hAnsi="Times New Roman"/>
          <w:sz w:val="24"/>
          <w:szCs w:val="24"/>
          <w:lang w:eastAsia="ru-RU"/>
        </w:rPr>
        <w:t>№</w:t>
      </w:r>
      <w:r w:rsidR="00B849D8">
        <w:rPr>
          <w:rFonts w:ascii="Times New Roman" w:hAnsi="Times New Roman"/>
          <w:sz w:val="24"/>
          <w:szCs w:val="24"/>
          <w:lang w:eastAsia="ru-RU"/>
        </w:rPr>
        <w:t xml:space="preserve"> 270</w:t>
      </w: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637E7">
        <w:rPr>
          <w:rFonts w:ascii="Times New Roman" w:hAnsi="Times New Roman"/>
          <w:b/>
          <w:sz w:val="24"/>
          <w:szCs w:val="24"/>
        </w:rPr>
        <w:t>РАСПРЕДЕЛЕНИЕ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AD00ED" w:rsidRDefault="00AD00ED" w:rsidP="00AD00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расходов</w:t>
      </w:r>
      <w:r w:rsidRPr="00B637E7">
        <w:rPr>
          <w:rFonts w:ascii="Times New Roman" w:hAnsi="Times New Roman"/>
          <w:b/>
          <w:sz w:val="24"/>
          <w:szCs w:val="24"/>
        </w:rPr>
        <w:t xml:space="preserve"> бюджета муниципального образования Кузьмоловское городское поселение Всеволожского муниципального района Ленинградской области по разделам и подразделам классификации расходов бюджетов </w:t>
      </w:r>
    </w:p>
    <w:p w:rsidR="00AD00ED" w:rsidRDefault="00AD00ED" w:rsidP="00AD00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 202</w:t>
      </w:r>
      <w:r w:rsidR="004A109E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 xml:space="preserve"> год</w:t>
      </w:r>
    </w:p>
    <w:p w:rsidR="004A109E" w:rsidRDefault="004A109E" w:rsidP="00AD00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500" w:type="dxa"/>
        <w:tblLook w:val="04A0" w:firstRow="1" w:lastRow="0" w:firstColumn="1" w:lastColumn="0" w:noHBand="0" w:noVBand="1"/>
      </w:tblPr>
      <w:tblGrid>
        <w:gridCol w:w="3980"/>
        <w:gridCol w:w="700"/>
        <w:gridCol w:w="760"/>
        <w:gridCol w:w="2040"/>
        <w:gridCol w:w="2020"/>
      </w:tblGrid>
      <w:tr w:rsidR="004A109E" w:rsidRPr="004A109E" w:rsidTr="004A109E">
        <w:trPr>
          <w:trHeight w:val="315"/>
        </w:trPr>
        <w:tc>
          <w:tcPr>
            <w:tcW w:w="3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Исполнено</w:t>
            </w:r>
          </w:p>
        </w:tc>
      </w:tr>
      <w:tr w:rsidR="004A109E" w:rsidRPr="004A109E" w:rsidTr="004A109E">
        <w:trPr>
          <w:trHeight w:val="630"/>
        </w:trPr>
        <w:tc>
          <w:tcPr>
            <w:tcW w:w="3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4A109E" w:rsidRPr="004A109E" w:rsidTr="004A109E">
        <w:trPr>
          <w:trHeight w:val="37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619 358,7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563 047,1</w:t>
            </w:r>
          </w:p>
        </w:tc>
      </w:tr>
      <w:tr w:rsidR="004A109E" w:rsidRPr="004A109E" w:rsidTr="004A109E">
        <w:trPr>
          <w:trHeight w:val="57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79 201,00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77 223,90</w:t>
            </w:r>
          </w:p>
        </w:tc>
      </w:tr>
      <w:tr w:rsidR="004A109E" w:rsidRPr="004A109E" w:rsidTr="004A109E">
        <w:trPr>
          <w:trHeight w:val="12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5 835,80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5 399,10</w:t>
            </w:r>
          </w:p>
        </w:tc>
      </w:tr>
      <w:tr w:rsidR="004A109E" w:rsidRPr="004A109E" w:rsidTr="004A109E">
        <w:trPr>
          <w:trHeight w:val="15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12 597,10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12 487,00</w:t>
            </w:r>
          </w:p>
        </w:tc>
      </w:tr>
      <w:tr w:rsidR="004A109E" w:rsidRPr="004A109E" w:rsidTr="004A109E">
        <w:trPr>
          <w:trHeight w:val="18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42 536,20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42 456,30</w:t>
            </w:r>
          </w:p>
        </w:tc>
      </w:tr>
      <w:tr w:rsidR="004A109E" w:rsidRPr="004A109E" w:rsidTr="004A109E">
        <w:trPr>
          <w:trHeight w:val="6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400,00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Резервные фонды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Другие общегосударственные вопросы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17 231,90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16 481,50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4A109E" w:rsidRPr="004A109E" w:rsidTr="004A109E">
        <w:trPr>
          <w:trHeight w:val="63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813,70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813,70</w:t>
            </w:r>
          </w:p>
        </w:tc>
      </w:tr>
      <w:tr w:rsidR="004A109E" w:rsidRPr="004A109E" w:rsidTr="004A109E">
        <w:trPr>
          <w:trHeight w:val="114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1 535,00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1 028,00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Гражданская оборона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4A109E" w:rsidRPr="004A109E" w:rsidTr="004A109E">
        <w:trPr>
          <w:trHeight w:val="12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1 328,00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821,00</w:t>
            </w:r>
          </w:p>
        </w:tc>
      </w:tr>
      <w:tr w:rsidR="004A109E" w:rsidRPr="004A109E" w:rsidTr="004A109E">
        <w:trPr>
          <w:trHeight w:val="9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60 297,40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59 348,10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58 916,60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58 916,60</w:t>
            </w:r>
          </w:p>
        </w:tc>
      </w:tr>
      <w:tr w:rsidR="004A109E" w:rsidRPr="004A109E" w:rsidTr="004A109E">
        <w:trPr>
          <w:trHeight w:val="6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1 380,80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431,50</w:t>
            </w:r>
          </w:p>
        </w:tc>
      </w:tr>
      <w:tr w:rsidR="004A109E" w:rsidRPr="004A109E" w:rsidTr="004A109E">
        <w:trPr>
          <w:trHeight w:val="57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290 968,00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286 322,50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Жилищное хозяйство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1 070,00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1 064,70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Коммунальное хозяйство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22 455,70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19 545,40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Благоустройство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267 442,30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265 712,40</w:t>
            </w:r>
          </w:p>
        </w:tc>
      </w:tr>
      <w:tr w:rsidR="004A109E" w:rsidRPr="004A109E" w:rsidTr="004A109E">
        <w:trPr>
          <w:trHeight w:val="57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ОХРАНА ОКРУЖАЮЩЕЙ СРЕДЫ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97 598,80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54 634,40</w:t>
            </w:r>
          </w:p>
        </w:tc>
      </w:tr>
      <w:tr w:rsidR="004A109E" w:rsidRPr="004A109E" w:rsidTr="004A109E">
        <w:trPr>
          <w:trHeight w:val="60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97 598,80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54 634,40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ОБРАЗОВАНИЕ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1 095,00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1 094,40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Молодежная политика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1 095,00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1 094,40</w:t>
            </w:r>
          </w:p>
        </w:tc>
      </w:tr>
      <w:tr w:rsidR="004A109E" w:rsidRPr="004A109E" w:rsidTr="004A109E">
        <w:trPr>
          <w:trHeight w:val="57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КУЛЬТУРА,  КИНЕМАТОГРАФИЯ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82 089,80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76 822,10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82 089,80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76 822,10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СОЦИАЛЬНАЯ ПОЛИТИКА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4 270,00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4 270,00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Пенсионное обеспечение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4 270,00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4 270,00</w:t>
            </w:r>
          </w:p>
        </w:tc>
      </w:tr>
      <w:tr w:rsidR="004A109E" w:rsidRPr="004A109E" w:rsidTr="004A109E">
        <w:trPr>
          <w:trHeight w:val="570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ФИЗИЧЕСКАЯ КУЛЬТУРА И СПОРТ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  <w:tr w:rsidR="004A109E" w:rsidRPr="004A109E" w:rsidTr="004A109E">
        <w:trPr>
          <w:trHeight w:val="315"/>
        </w:trPr>
        <w:tc>
          <w:tcPr>
            <w:tcW w:w="3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lang w:eastAsia="ru-RU"/>
              </w:rPr>
              <w:t>Физическая культура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1 490,00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1 490,00</w:t>
            </w:r>
          </w:p>
        </w:tc>
      </w:tr>
    </w:tbl>
    <w:p w:rsidR="004A109E" w:rsidRDefault="004A109E" w:rsidP="004A109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AD00ED" w:rsidRDefault="00AD00ED" w:rsidP="00AD00ED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E26A3" w:rsidRPr="005C3422" w:rsidRDefault="001E26A3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Приложение № </w:t>
      </w:r>
      <w:r w:rsidR="00845AE5">
        <w:rPr>
          <w:rFonts w:ascii="Times New Roman" w:hAnsi="Times New Roman"/>
          <w:sz w:val="24"/>
          <w:szCs w:val="24"/>
          <w:lang w:eastAsia="ru-RU"/>
        </w:rPr>
        <w:t>4</w:t>
      </w:r>
    </w:p>
    <w:p w:rsidR="001E26A3" w:rsidRPr="005C3422" w:rsidRDefault="001E26A3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5C3422">
        <w:rPr>
          <w:rFonts w:ascii="Times New Roman" w:hAnsi="Times New Roman"/>
          <w:sz w:val="24"/>
          <w:szCs w:val="24"/>
          <w:lang w:eastAsia="ru-RU"/>
        </w:rPr>
        <w:t>к решению Совета депутатов</w:t>
      </w:r>
    </w:p>
    <w:p w:rsidR="001E26A3" w:rsidRPr="005C3422" w:rsidRDefault="0041376A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МО 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 xml:space="preserve">Кузьмоловское </w:t>
      </w:r>
      <w:r>
        <w:rPr>
          <w:rFonts w:ascii="Times New Roman" w:hAnsi="Times New Roman"/>
          <w:sz w:val="24"/>
          <w:szCs w:val="24"/>
          <w:lang w:eastAsia="ru-RU"/>
        </w:rPr>
        <w:t>ГП</w:t>
      </w:r>
    </w:p>
    <w:p w:rsidR="001E26A3" w:rsidRPr="005C3422" w:rsidRDefault="00226C9B" w:rsidP="00317FE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>т</w:t>
      </w:r>
      <w:r w:rsidR="00A50F0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D073A" w:rsidRPr="001D073A">
        <w:rPr>
          <w:rFonts w:ascii="Times New Roman" w:hAnsi="Times New Roman"/>
          <w:sz w:val="24"/>
          <w:szCs w:val="24"/>
          <w:lang w:eastAsia="ru-RU"/>
        </w:rPr>
        <w:t xml:space="preserve">14.05.2026 года </w:t>
      </w:r>
      <w:r w:rsidR="001E26A3" w:rsidRPr="005C3422">
        <w:rPr>
          <w:rFonts w:ascii="Times New Roman" w:hAnsi="Times New Roman"/>
          <w:sz w:val="24"/>
          <w:szCs w:val="24"/>
          <w:lang w:eastAsia="ru-RU"/>
        </w:rPr>
        <w:t>№</w:t>
      </w:r>
      <w:r w:rsidR="00B849D8">
        <w:rPr>
          <w:rFonts w:ascii="Times New Roman" w:hAnsi="Times New Roman"/>
          <w:sz w:val="24"/>
          <w:szCs w:val="24"/>
          <w:lang w:eastAsia="ru-RU"/>
        </w:rPr>
        <w:t xml:space="preserve"> 270</w:t>
      </w:r>
    </w:p>
    <w:p w:rsidR="001E26A3" w:rsidRDefault="001E26A3" w:rsidP="005C342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937" w:type="dxa"/>
        <w:tblLook w:val="04A0" w:firstRow="1" w:lastRow="0" w:firstColumn="1" w:lastColumn="0" w:noHBand="0" w:noVBand="1"/>
      </w:tblPr>
      <w:tblGrid>
        <w:gridCol w:w="3060"/>
        <w:gridCol w:w="3886"/>
        <w:gridCol w:w="1514"/>
        <w:gridCol w:w="1463"/>
        <w:gridCol w:w="14"/>
      </w:tblGrid>
      <w:tr w:rsidR="004A109E" w:rsidRPr="004A109E" w:rsidTr="004A109E">
        <w:trPr>
          <w:trHeight w:val="315"/>
        </w:trPr>
        <w:tc>
          <w:tcPr>
            <w:tcW w:w="99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источников</w:t>
            </w:r>
          </w:p>
        </w:tc>
      </w:tr>
      <w:tr w:rsidR="004A109E" w:rsidRPr="004A109E" w:rsidTr="004A109E">
        <w:trPr>
          <w:trHeight w:val="315"/>
        </w:trPr>
        <w:tc>
          <w:tcPr>
            <w:tcW w:w="99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финансирования дефицита бюджета</w:t>
            </w:r>
          </w:p>
        </w:tc>
      </w:tr>
      <w:tr w:rsidR="004A109E" w:rsidRPr="004A109E" w:rsidTr="004A109E">
        <w:trPr>
          <w:trHeight w:val="315"/>
        </w:trPr>
        <w:tc>
          <w:tcPr>
            <w:tcW w:w="99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муниципального образования Кузьмоловское городское поселение</w:t>
            </w:r>
          </w:p>
        </w:tc>
      </w:tr>
      <w:tr w:rsidR="004A109E" w:rsidRPr="004A109E" w:rsidTr="004A109E">
        <w:trPr>
          <w:trHeight w:val="315"/>
        </w:trPr>
        <w:tc>
          <w:tcPr>
            <w:tcW w:w="99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Всеволожского муниципального района Ленинградской области</w:t>
            </w:r>
          </w:p>
        </w:tc>
      </w:tr>
      <w:tr w:rsidR="004A109E" w:rsidRPr="004A109E" w:rsidTr="004A109E">
        <w:trPr>
          <w:gridAfter w:val="1"/>
          <w:wAfter w:w="14" w:type="dxa"/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 2025 год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A109E" w:rsidRPr="004A109E" w:rsidTr="004A109E">
        <w:trPr>
          <w:gridAfter w:val="1"/>
          <w:wAfter w:w="14" w:type="dxa"/>
          <w:trHeight w:val="31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4A109E" w:rsidRPr="004A109E" w:rsidTr="004A109E">
        <w:trPr>
          <w:gridAfter w:val="1"/>
          <w:wAfter w:w="14" w:type="dxa"/>
          <w:trHeight w:val="300"/>
        </w:trPr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Уточненный план</w:t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Исполнение </w:t>
            </w:r>
          </w:p>
        </w:tc>
      </w:tr>
      <w:tr w:rsidR="004A109E" w:rsidRPr="004A109E" w:rsidTr="004A109E">
        <w:trPr>
          <w:gridAfter w:val="1"/>
          <w:wAfter w:w="14" w:type="dxa"/>
          <w:trHeight w:val="300"/>
        </w:trPr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A109E" w:rsidRPr="004A109E" w:rsidTr="004A109E">
        <w:trPr>
          <w:gridAfter w:val="1"/>
          <w:wAfter w:w="14" w:type="dxa"/>
          <w:trHeight w:val="69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33 584,20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-2 702,60</w:t>
            </w:r>
          </w:p>
        </w:tc>
      </w:tr>
      <w:tr w:rsidR="004A109E" w:rsidRPr="004A109E" w:rsidTr="004A109E">
        <w:trPr>
          <w:gridAfter w:val="1"/>
          <w:wAfter w:w="14" w:type="dxa"/>
          <w:trHeight w:val="31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-585 774,50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-565 749,70</w:t>
            </w:r>
          </w:p>
        </w:tc>
      </w:tr>
      <w:tr w:rsidR="004A109E" w:rsidRPr="004A109E" w:rsidTr="004A109E">
        <w:trPr>
          <w:gridAfter w:val="1"/>
          <w:wAfter w:w="14" w:type="dxa"/>
          <w:trHeight w:val="31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-585 774,50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-565 749,70</w:t>
            </w:r>
          </w:p>
        </w:tc>
      </w:tr>
      <w:tr w:rsidR="004A109E" w:rsidRPr="004A109E" w:rsidTr="004A109E">
        <w:trPr>
          <w:gridAfter w:val="1"/>
          <w:wAfter w:w="14" w:type="dxa"/>
          <w:trHeight w:val="63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001 01 05 02 01 13 0000 510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-585 774,50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-565 749,70</w:t>
            </w:r>
          </w:p>
        </w:tc>
      </w:tr>
      <w:tr w:rsidR="004A109E" w:rsidRPr="004A109E" w:rsidTr="004A109E">
        <w:trPr>
          <w:gridAfter w:val="1"/>
          <w:wAfter w:w="14" w:type="dxa"/>
          <w:trHeight w:val="31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619 358,70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563 047,10</w:t>
            </w:r>
          </w:p>
        </w:tc>
      </w:tr>
      <w:tr w:rsidR="004A109E" w:rsidRPr="004A109E" w:rsidTr="004A109E">
        <w:trPr>
          <w:gridAfter w:val="1"/>
          <w:wAfter w:w="14" w:type="dxa"/>
          <w:trHeight w:val="31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619 358,70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563 047,10</w:t>
            </w:r>
          </w:p>
        </w:tc>
      </w:tr>
      <w:tr w:rsidR="004A109E" w:rsidRPr="004A109E" w:rsidTr="004A109E">
        <w:trPr>
          <w:gridAfter w:val="1"/>
          <w:wAfter w:w="14" w:type="dxa"/>
          <w:trHeight w:val="63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001 01 05 02 01 13 0000 610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 городских поселений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619 358,70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563 047,10</w:t>
            </w:r>
          </w:p>
        </w:tc>
      </w:tr>
      <w:tr w:rsidR="004A109E" w:rsidRPr="004A109E" w:rsidTr="004A109E">
        <w:trPr>
          <w:gridAfter w:val="1"/>
          <w:wAfter w:w="14" w:type="dxa"/>
          <w:trHeight w:val="630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Всего источников финансирования дефицита бюджета  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33 584,20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09E" w:rsidRPr="004A109E" w:rsidRDefault="004A109E" w:rsidP="004A109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09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-2 702,60</w:t>
            </w:r>
          </w:p>
        </w:tc>
      </w:tr>
    </w:tbl>
    <w:p w:rsidR="004A109E" w:rsidRDefault="004A109E" w:rsidP="005C342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4A109E" w:rsidRPr="005C3422" w:rsidRDefault="004A109E" w:rsidP="005C3422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sectPr w:rsidR="004A109E" w:rsidRPr="005C3422" w:rsidSect="00EB0CAF">
      <w:footerReference w:type="default" r:id="rId9"/>
      <w:pgSz w:w="11906" w:h="16838"/>
      <w:pgMar w:top="851" w:right="850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3BC8" w:rsidRDefault="00553BC8" w:rsidP="007A3E0F">
      <w:pPr>
        <w:spacing w:after="0" w:line="240" w:lineRule="auto"/>
      </w:pPr>
      <w:r>
        <w:separator/>
      </w:r>
    </w:p>
  </w:endnote>
  <w:endnote w:type="continuationSeparator" w:id="0">
    <w:p w:rsidR="00553BC8" w:rsidRDefault="00553BC8" w:rsidP="007A3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594" w:rsidRDefault="00FF2594">
    <w:pPr>
      <w:pStyle w:val="af2"/>
      <w:jc w:val="center"/>
    </w:pPr>
    <w:r>
      <w:fldChar w:fldCharType="begin"/>
    </w:r>
    <w:r>
      <w:instrText>PAGE   \* MERGEFORMAT</w:instrText>
    </w:r>
    <w:r>
      <w:fldChar w:fldCharType="separate"/>
    </w:r>
    <w:r w:rsidR="00313B33">
      <w:rPr>
        <w:noProof/>
      </w:rPr>
      <w:t>1</w:t>
    </w:r>
    <w:r>
      <w:fldChar w:fldCharType="end"/>
    </w:r>
  </w:p>
  <w:p w:rsidR="00FF2594" w:rsidRDefault="00FF2594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3BC8" w:rsidRDefault="00553BC8" w:rsidP="007A3E0F">
      <w:pPr>
        <w:spacing w:after="0" w:line="240" w:lineRule="auto"/>
      </w:pPr>
      <w:r>
        <w:separator/>
      </w:r>
    </w:p>
  </w:footnote>
  <w:footnote w:type="continuationSeparator" w:id="0">
    <w:p w:rsidR="00553BC8" w:rsidRDefault="00553BC8" w:rsidP="007A3E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10002"/>
    <w:multiLevelType w:val="hybridMultilevel"/>
    <w:tmpl w:val="EADEE6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378538CD"/>
    <w:multiLevelType w:val="hybridMultilevel"/>
    <w:tmpl w:val="05643F0A"/>
    <w:lvl w:ilvl="0" w:tplc="2376EB6A">
      <w:start w:val="1"/>
      <w:numFmt w:val="decimal"/>
      <w:lvlText w:val="%1."/>
      <w:lvlJc w:val="left"/>
      <w:pPr>
        <w:ind w:left="1590" w:hanging="105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 w15:restartNumberingAfterBreak="0">
    <w:nsid w:val="46770580"/>
    <w:multiLevelType w:val="hybridMultilevel"/>
    <w:tmpl w:val="FEC69C32"/>
    <w:lvl w:ilvl="0" w:tplc="5094B526">
      <w:start w:val="4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" w15:restartNumberingAfterBreak="0">
    <w:nsid w:val="781C16FC"/>
    <w:multiLevelType w:val="multilevel"/>
    <w:tmpl w:val="5A2EE8CE"/>
    <w:lvl w:ilvl="0">
      <w:start w:val="1"/>
      <w:numFmt w:val="decimal"/>
      <w:lvlText w:val="%1."/>
      <w:lvlJc w:val="left"/>
      <w:pPr>
        <w:ind w:left="943" w:hanging="375"/>
      </w:pPr>
      <w:rPr>
        <w:rFonts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55" w:hanging="720"/>
      </w:pPr>
      <w:rPr>
        <w:rFonts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30" w:hanging="720"/>
      </w:pPr>
      <w:rPr>
        <w:rFonts w:cs="Times New Roman"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56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7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41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78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cs="Times New Roman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FE3"/>
    <w:rsid w:val="000130B1"/>
    <w:rsid w:val="000135D1"/>
    <w:rsid w:val="0001475A"/>
    <w:rsid w:val="00017552"/>
    <w:rsid w:val="00021164"/>
    <w:rsid w:val="00024ACE"/>
    <w:rsid w:val="00025440"/>
    <w:rsid w:val="000320DA"/>
    <w:rsid w:val="00033FFD"/>
    <w:rsid w:val="00037067"/>
    <w:rsid w:val="00037F9D"/>
    <w:rsid w:val="00051D9C"/>
    <w:rsid w:val="00056D12"/>
    <w:rsid w:val="00061CE5"/>
    <w:rsid w:val="00064EB2"/>
    <w:rsid w:val="00067DD6"/>
    <w:rsid w:val="000819D5"/>
    <w:rsid w:val="000834D8"/>
    <w:rsid w:val="00083DF5"/>
    <w:rsid w:val="00084E98"/>
    <w:rsid w:val="000850D2"/>
    <w:rsid w:val="00091130"/>
    <w:rsid w:val="00094456"/>
    <w:rsid w:val="000A5499"/>
    <w:rsid w:val="000A5952"/>
    <w:rsid w:val="000A720B"/>
    <w:rsid w:val="000B004D"/>
    <w:rsid w:val="000B0B71"/>
    <w:rsid w:val="000B375A"/>
    <w:rsid w:val="000B39A6"/>
    <w:rsid w:val="000B56ED"/>
    <w:rsid w:val="000D328A"/>
    <w:rsid w:val="000D590B"/>
    <w:rsid w:val="000E4188"/>
    <w:rsid w:val="000E5B14"/>
    <w:rsid w:val="000E5D91"/>
    <w:rsid w:val="000E7E2C"/>
    <w:rsid w:val="000F2C76"/>
    <w:rsid w:val="000F4A24"/>
    <w:rsid w:val="00101E06"/>
    <w:rsid w:val="001039F2"/>
    <w:rsid w:val="001065C5"/>
    <w:rsid w:val="0010786C"/>
    <w:rsid w:val="001118D2"/>
    <w:rsid w:val="00112072"/>
    <w:rsid w:val="00112E47"/>
    <w:rsid w:val="00125794"/>
    <w:rsid w:val="001261CE"/>
    <w:rsid w:val="00130730"/>
    <w:rsid w:val="001328E3"/>
    <w:rsid w:val="001330F3"/>
    <w:rsid w:val="0013504E"/>
    <w:rsid w:val="001427DE"/>
    <w:rsid w:val="00142969"/>
    <w:rsid w:val="001442E9"/>
    <w:rsid w:val="0014597D"/>
    <w:rsid w:val="00146A8B"/>
    <w:rsid w:val="00153694"/>
    <w:rsid w:val="0016003A"/>
    <w:rsid w:val="00172AA9"/>
    <w:rsid w:val="00173764"/>
    <w:rsid w:val="0018514C"/>
    <w:rsid w:val="0018521F"/>
    <w:rsid w:val="001867EE"/>
    <w:rsid w:val="001915CE"/>
    <w:rsid w:val="00192768"/>
    <w:rsid w:val="001A2347"/>
    <w:rsid w:val="001A3558"/>
    <w:rsid w:val="001A5551"/>
    <w:rsid w:val="001B06F3"/>
    <w:rsid w:val="001B7852"/>
    <w:rsid w:val="001B7F4F"/>
    <w:rsid w:val="001C05C1"/>
    <w:rsid w:val="001C066C"/>
    <w:rsid w:val="001C2DC6"/>
    <w:rsid w:val="001C318D"/>
    <w:rsid w:val="001D073A"/>
    <w:rsid w:val="001D40FB"/>
    <w:rsid w:val="001D414A"/>
    <w:rsid w:val="001D69C0"/>
    <w:rsid w:val="001E07C4"/>
    <w:rsid w:val="001E18C9"/>
    <w:rsid w:val="001E26A3"/>
    <w:rsid w:val="001E5C8E"/>
    <w:rsid w:val="001F0843"/>
    <w:rsid w:val="001F2969"/>
    <w:rsid w:val="00201AC8"/>
    <w:rsid w:val="00203640"/>
    <w:rsid w:val="00205312"/>
    <w:rsid w:val="00210C31"/>
    <w:rsid w:val="002161BA"/>
    <w:rsid w:val="002204FB"/>
    <w:rsid w:val="00220646"/>
    <w:rsid w:val="00226C9B"/>
    <w:rsid w:val="00227309"/>
    <w:rsid w:val="0023659A"/>
    <w:rsid w:val="0025205E"/>
    <w:rsid w:val="002560F2"/>
    <w:rsid w:val="002574B4"/>
    <w:rsid w:val="00262412"/>
    <w:rsid w:val="00262681"/>
    <w:rsid w:val="002676A5"/>
    <w:rsid w:val="00271127"/>
    <w:rsid w:val="0027484F"/>
    <w:rsid w:val="002867CD"/>
    <w:rsid w:val="002926F7"/>
    <w:rsid w:val="00292A93"/>
    <w:rsid w:val="002946B6"/>
    <w:rsid w:val="00294A25"/>
    <w:rsid w:val="0029600F"/>
    <w:rsid w:val="002B123D"/>
    <w:rsid w:val="002B2B06"/>
    <w:rsid w:val="002B7AEB"/>
    <w:rsid w:val="002C3A34"/>
    <w:rsid w:val="002D4995"/>
    <w:rsid w:val="002D7046"/>
    <w:rsid w:val="002D7359"/>
    <w:rsid w:val="002D79BC"/>
    <w:rsid w:val="002D7ECE"/>
    <w:rsid w:val="002F134F"/>
    <w:rsid w:val="002F2542"/>
    <w:rsid w:val="002F35C1"/>
    <w:rsid w:val="002F6695"/>
    <w:rsid w:val="002F6761"/>
    <w:rsid w:val="00303DB3"/>
    <w:rsid w:val="00305F5F"/>
    <w:rsid w:val="003075FA"/>
    <w:rsid w:val="00307B8B"/>
    <w:rsid w:val="00310A84"/>
    <w:rsid w:val="003120AD"/>
    <w:rsid w:val="00313B33"/>
    <w:rsid w:val="00317FE3"/>
    <w:rsid w:val="003208EB"/>
    <w:rsid w:val="00323378"/>
    <w:rsid w:val="00324C9C"/>
    <w:rsid w:val="0032538C"/>
    <w:rsid w:val="003324DD"/>
    <w:rsid w:val="00333279"/>
    <w:rsid w:val="00333E95"/>
    <w:rsid w:val="0033596F"/>
    <w:rsid w:val="0033706E"/>
    <w:rsid w:val="003411A2"/>
    <w:rsid w:val="00343003"/>
    <w:rsid w:val="0034396F"/>
    <w:rsid w:val="003439C9"/>
    <w:rsid w:val="00344F2C"/>
    <w:rsid w:val="003542A9"/>
    <w:rsid w:val="003577C0"/>
    <w:rsid w:val="00365A85"/>
    <w:rsid w:val="003744D0"/>
    <w:rsid w:val="00375A5F"/>
    <w:rsid w:val="003760A3"/>
    <w:rsid w:val="00382224"/>
    <w:rsid w:val="003945A8"/>
    <w:rsid w:val="003C5C71"/>
    <w:rsid w:val="003D014E"/>
    <w:rsid w:val="003D6CEC"/>
    <w:rsid w:val="003D7956"/>
    <w:rsid w:val="003E2645"/>
    <w:rsid w:val="003E64FF"/>
    <w:rsid w:val="003E6DF1"/>
    <w:rsid w:val="003F64F1"/>
    <w:rsid w:val="003F7CEA"/>
    <w:rsid w:val="00400735"/>
    <w:rsid w:val="0040133F"/>
    <w:rsid w:val="00406C14"/>
    <w:rsid w:val="00406D19"/>
    <w:rsid w:val="00407982"/>
    <w:rsid w:val="0041376A"/>
    <w:rsid w:val="0042142C"/>
    <w:rsid w:val="00423E24"/>
    <w:rsid w:val="00423F09"/>
    <w:rsid w:val="004251AD"/>
    <w:rsid w:val="00426FC9"/>
    <w:rsid w:val="00433F18"/>
    <w:rsid w:val="004354C4"/>
    <w:rsid w:val="00436D83"/>
    <w:rsid w:val="004428E5"/>
    <w:rsid w:val="00447E7D"/>
    <w:rsid w:val="00450CE2"/>
    <w:rsid w:val="00452BD3"/>
    <w:rsid w:val="00453FF9"/>
    <w:rsid w:val="0045695A"/>
    <w:rsid w:val="00457210"/>
    <w:rsid w:val="0046458A"/>
    <w:rsid w:val="00464A81"/>
    <w:rsid w:val="00476350"/>
    <w:rsid w:val="00480799"/>
    <w:rsid w:val="00481B3B"/>
    <w:rsid w:val="00494782"/>
    <w:rsid w:val="0049513E"/>
    <w:rsid w:val="004A109E"/>
    <w:rsid w:val="004A5D15"/>
    <w:rsid w:val="004B0575"/>
    <w:rsid w:val="004B3829"/>
    <w:rsid w:val="004B5C35"/>
    <w:rsid w:val="004B7610"/>
    <w:rsid w:val="004C0960"/>
    <w:rsid w:val="004C0DF2"/>
    <w:rsid w:val="004D552F"/>
    <w:rsid w:val="004D5818"/>
    <w:rsid w:val="004D726E"/>
    <w:rsid w:val="004E1541"/>
    <w:rsid w:val="004E6736"/>
    <w:rsid w:val="005016E2"/>
    <w:rsid w:val="00502366"/>
    <w:rsid w:val="00505584"/>
    <w:rsid w:val="005071AD"/>
    <w:rsid w:val="00513E36"/>
    <w:rsid w:val="00520392"/>
    <w:rsid w:val="0052438A"/>
    <w:rsid w:val="005252A5"/>
    <w:rsid w:val="00526EE0"/>
    <w:rsid w:val="005366E4"/>
    <w:rsid w:val="005453D0"/>
    <w:rsid w:val="005466AF"/>
    <w:rsid w:val="00553BC8"/>
    <w:rsid w:val="00557B79"/>
    <w:rsid w:val="00560B7F"/>
    <w:rsid w:val="00561FA6"/>
    <w:rsid w:val="005630A4"/>
    <w:rsid w:val="005654DB"/>
    <w:rsid w:val="00566040"/>
    <w:rsid w:val="005753A6"/>
    <w:rsid w:val="0058084F"/>
    <w:rsid w:val="00581CD6"/>
    <w:rsid w:val="00586F8B"/>
    <w:rsid w:val="00597EE1"/>
    <w:rsid w:val="005A0006"/>
    <w:rsid w:val="005A2D23"/>
    <w:rsid w:val="005A3A7A"/>
    <w:rsid w:val="005A43F9"/>
    <w:rsid w:val="005A7D87"/>
    <w:rsid w:val="005B0759"/>
    <w:rsid w:val="005B6B32"/>
    <w:rsid w:val="005C1DB1"/>
    <w:rsid w:val="005C3422"/>
    <w:rsid w:val="005C38A2"/>
    <w:rsid w:val="005C5DD9"/>
    <w:rsid w:val="005C6CDD"/>
    <w:rsid w:val="005D6C54"/>
    <w:rsid w:val="005E005F"/>
    <w:rsid w:val="005E2692"/>
    <w:rsid w:val="005E2857"/>
    <w:rsid w:val="005E47C1"/>
    <w:rsid w:val="005F3CB3"/>
    <w:rsid w:val="005F4104"/>
    <w:rsid w:val="005F4900"/>
    <w:rsid w:val="005F4D93"/>
    <w:rsid w:val="0060601E"/>
    <w:rsid w:val="006060AE"/>
    <w:rsid w:val="00607442"/>
    <w:rsid w:val="006116A7"/>
    <w:rsid w:val="006233B9"/>
    <w:rsid w:val="00624921"/>
    <w:rsid w:val="00624BF9"/>
    <w:rsid w:val="006304DB"/>
    <w:rsid w:val="0063494E"/>
    <w:rsid w:val="006349B0"/>
    <w:rsid w:val="0063523A"/>
    <w:rsid w:val="00642C11"/>
    <w:rsid w:val="00645CA8"/>
    <w:rsid w:val="00650B55"/>
    <w:rsid w:val="006537FF"/>
    <w:rsid w:val="006540E9"/>
    <w:rsid w:val="00662800"/>
    <w:rsid w:val="00662D9C"/>
    <w:rsid w:val="006660E1"/>
    <w:rsid w:val="00685ACD"/>
    <w:rsid w:val="00686B62"/>
    <w:rsid w:val="006872F6"/>
    <w:rsid w:val="00691994"/>
    <w:rsid w:val="006A49EC"/>
    <w:rsid w:val="006A6597"/>
    <w:rsid w:val="006A7C5C"/>
    <w:rsid w:val="006B4C48"/>
    <w:rsid w:val="006B6670"/>
    <w:rsid w:val="006B72E2"/>
    <w:rsid w:val="006C21A8"/>
    <w:rsid w:val="006C58F7"/>
    <w:rsid w:val="006C65C5"/>
    <w:rsid w:val="006C70A1"/>
    <w:rsid w:val="006D6A13"/>
    <w:rsid w:val="006D7003"/>
    <w:rsid w:val="006E3FBC"/>
    <w:rsid w:val="006E553B"/>
    <w:rsid w:val="006F0AFB"/>
    <w:rsid w:val="006F2487"/>
    <w:rsid w:val="006F7E68"/>
    <w:rsid w:val="00700B29"/>
    <w:rsid w:val="00706FC5"/>
    <w:rsid w:val="0071100C"/>
    <w:rsid w:val="00713EB5"/>
    <w:rsid w:val="00716E45"/>
    <w:rsid w:val="00721C36"/>
    <w:rsid w:val="007224B3"/>
    <w:rsid w:val="00725652"/>
    <w:rsid w:val="00725A3A"/>
    <w:rsid w:val="00725D5A"/>
    <w:rsid w:val="0075057E"/>
    <w:rsid w:val="0075090F"/>
    <w:rsid w:val="00754439"/>
    <w:rsid w:val="00756D1C"/>
    <w:rsid w:val="0077193E"/>
    <w:rsid w:val="007779BD"/>
    <w:rsid w:val="00781D0B"/>
    <w:rsid w:val="007836D6"/>
    <w:rsid w:val="0079066D"/>
    <w:rsid w:val="007925EC"/>
    <w:rsid w:val="007929BA"/>
    <w:rsid w:val="00792CBF"/>
    <w:rsid w:val="007A1189"/>
    <w:rsid w:val="007A3E0F"/>
    <w:rsid w:val="007A4095"/>
    <w:rsid w:val="007A4536"/>
    <w:rsid w:val="007A6028"/>
    <w:rsid w:val="007B1195"/>
    <w:rsid w:val="007C135A"/>
    <w:rsid w:val="007C3F7D"/>
    <w:rsid w:val="007C4143"/>
    <w:rsid w:val="007C4414"/>
    <w:rsid w:val="007D11EF"/>
    <w:rsid w:val="007D1C17"/>
    <w:rsid w:val="007D1D0D"/>
    <w:rsid w:val="007E3AC7"/>
    <w:rsid w:val="007E7C95"/>
    <w:rsid w:val="00800B7E"/>
    <w:rsid w:val="00800E07"/>
    <w:rsid w:val="008071B9"/>
    <w:rsid w:val="008077C0"/>
    <w:rsid w:val="008154E6"/>
    <w:rsid w:val="00822BD9"/>
    <w:rsid w:val="00837403"/>
    <w:rsid w:val="0084079E"/>
    <w:rsid w:val="00842ADB"/>
    <w:rsid w:val="00845AE5"/>
    <w:rsid w:val="00850580"/>
    <w:rsid w:val="008535C7"/>
    <w:rsid w:val="0085394A"/>
    <w:rsid w:val="008556C6"/>
    <w:rsid w:val="00855EE6"/>
    <w:rsid w:val="0086104E"/>
    <w:rsid w:val="00865377"/>
    <w:rsid w:val="00865681"/>
    <w:rsid w:val="00872ADA"/>
    <w:rsid w:val="008873C2"/>
    <w:rsid w:val="0089408D"/>
    <w:rsid w:val="008A223B"/>
    <w:rsid w:val="008A681F"/>
    <w:rsid w:val="008B6416"/>
    <w:rsid w:val="008C3542"/>
    <w:rsid w:val="008C6FC1"/>
    <w:rsid w:val="008E3604"/>
    <w:rsid w:val="008E6372"/>
    <w:rsid w:val="008F6AAD"/>
    <w:rsid w:val="00904427"/>
    <w:rsid w:val="00911D22"/>
    <w:rsid w:val="00923C59"/>
    <w:rsid w:val="00937E86"/>
    <w:rsid w:val="00940AC2"/>
    <w:rsid w:val="00951CB3"/>
    <w:rsid w:val="0095246E"/>
    <w:rsid w:val="0096047B"/>
    <w:rsid w:val="00965C88"/>
    <w:rsid w:val="00971596"/>
    <w:rsid w:val="00974008"/>
    <w:rsid w:val="0097526B"/>
    <w:rsid w:val="009958D7"/>
    <w:rsid w:val="009A0C1E"/>
    <w:rsid w:val="009A0E66"/>
    <w:rsid w:val="009A743A"/>
    <w:rsid w:val="009A79FE"/>
    <w:rsid w:val="009B14E4"/>
    <w:rsid w:val="009B21A4"/>
    <w:rsid w:val="009B3B5E"/>
    <w:rsid w:val="009B468D"/>
    <w:rsid w:val="009B5730"/>
    <w:rsid w:val="009B748C"/>
    <w:rsid w:val="009C16A4"/>
    <w:rsid w:val="009D6C60"/>
    <w:rsid w:val="009E0AFB"/>
    <w:rsid w:val="009E197C"/>
    <w:rsid w:val="009E28C7"/>
    <w:rsid w:val="009E5857"/>
    <w:rsid w:val="009E786A"/>
    <w:rsid w:val="009F4C16"/>
    <w:rsid w:val="00A03295"/>
    <w:rsid w:val="00A03E82"/>
    <w:rsid w:val="00A10D91"/>
    <w:rsid w:val="00A16EA2"/>
    <w:rsid w:val="00A21234"/>
    <w:rsid w:val="00A22DF8"/>
    <w:rsid w:val="00A2571E"/>
    <w:rsid w:val="00A300EC"/>
    <w:rsid w:val="00A30509"/>
    <w:rsid w:val="00A32644"/>
    <w:rsid w:val="00A401CC"/>
    <w:rsid w:val="00A41CB8"/>
    <w:rsid w:val="00A46868"/>
    <w:rsid w:val="00A478DD"/>
    <w:rsid w:val="00A50F0D"/>
    <w:rsid w:val="00A5512B"/>
    <w:rsid w:val="00A571D3"/>
    <w:rsid w:val="00A658E3"/>
    <w:rsid w:val="00A70998"/>
    <w:rsid w:val="00A71071"/>
    <w:rsid w:val="00A713C1"/>
    <w:rsid w:val="00A7258E"/>
    <w:rsid w:val="00A75355"/>
    <w:rsid w:val="00A86B88"/>
    <w:rsid w:val="00A87DCD"/>
    <w:rsid w:val="00A91582"/>
    <w:rsid w:val="00A945EB"/>
    <w:rsid w:val="00A94C04"/>
    <w:rsid w:val="00A96DF3"/>
    <w:rsid w:val="00AA1396"/>
    <w:rsid w:val="00AA2A6D"/>
    <w:rsid w:val="00AA6446"/>
    <w:rsid w:val="00AA6E45"/>
    <w:rsid w:val="00AB6504"/>
    <w:rsid w:val="00AC1FA2"/>
    <w:rsid w:val="00AC4D54"/>
    <w:rsid w:val="00AC4E42"/>
    <w:rsid w:val="00AD00ED"/>
    <w:rsid w:val="00AD06DC"/>
    <w:rsid w:val="00AE2072"/>
    <w:rsid w:val="00AE4E53"/>
    <w:rsid w:val="00AE7AB6"/>
    <w:rsid w:val="00B01549"/>
    <w:rsid w:val="00B1449A"/>
    <w:rsid w:val="00B17074"/>
    <w:rsid w:val="00B240A5"/>
    <w:rsid w:val="00B2575F"/>
    <w:rsid w:val="00B27BE8"/>
    <w:rsid w:val="00B32F68"/>
    <w:rsid w:val="00B34F5D"/>
    <w:rsid w:val="00B418AD"/>
    <w:rsid w:val="00B45F33"/>
    <w:rsid w:val="00B4748B"/>
    <w:rsid w:val="00B514EB"/>
    <w:rsid w:val="00B53AE4"/>
    <w:rsid w:val="00B55C84"/>
    <w:rsid w:val="00B5649A"/>
    <w:rsid w:val="00B568C5"/>
    <w:rsid w:val="00B578AB"/>
    <w:rsid w:val="00B60526"/>
    <w:rsid w:val="00B61241"/>
    <w:rsid w:val="00B62D2F"/>
    <w:rsid w:val="00B637E7"/>
    <w:rsid w:val="00B6497D"/>
    <w:rsid w:val="00B65A38"/>
    <w:rsid w:val="00B737F9"/>
    <w:rsid w:val="00B75986"/>
    <w:rsid w:val="00B75A67"/>
    <w:rsid w:val="00B80B09"/>
    <w:rsid w:val="00B819AD"/>
    <w:rsid w:val="00B823E1"/>
    <w:rsid w:val="00B849D8"/>
    <w:rsid w:val="00B85208"/>
    <w:rsid w:val="00B91367"/>
    <w:rsid w:val="00BA1423"/>
    <w:rsid w:val="00BA21EE"/>
    <w:rsid w:val="00BA2780"/>
    <w:rsid w:val="00BA293D"/>
    <w:rsid w:val="00BA3F69"/>
    <w:rsid w:val="00BA7601"/>
    <w:rsid w:val="00BA7960"/>
    <w:rsid w:val="00BB0C53"/>
    <w:rsid w:val="00BB2154"/>
    <w:rsid w:val="00BB2238"/>
    <w:rsid w:val="00BB3D6B"/>
    <w:rsid w:val="00BC228E"/>
    <w:rsid w:val="00BC42C3"/>
    <w:rsid w:val="00BC4462"/>
    <w:rsid w:val="00BD3D96"/>
    <w:rsid w:val="00BE018B"/>
    <w:rsid w:val="00BE2ED1"/>
    <w:rsid w:val="00BE4288"/>
    <w:rsid w:val="00BF6E0E"/>
    <w:rsid w:val="00C0155F"/>
    <w:rsid w:val="00C03809"/>
    <w:rsid w:val="00C11BE2"/>
    <w:rsid w:val="00C1204F"/>
    <w:rsid w:val="00C13E41"/>
    <w:rsid w:val="00C16939"/>
    <w:rsid w:val="00C16D1D"/>
    <w:rsid w:val="00C17EB0"/>
    <w:rsid w:val="00C2000D"/>
    <w:rsid w:val="00C246E3"/>
    <w:rsid w:val="00C35439"/>
    <w:rsid w:val="00C43170"/>
    <w:rsid w:val="00C5063D"/>
    <w:rsid w:val="00C5396F"/>
    <w:rsid w:val="00C55822"/>
    <w:rsid w:val="00C57C79"/>
    <w:rsid w:val="00C650BA"/>
    <w:rsid w:val="00C72088"/>
    <w:rsid w:val="00C73751"/>
    <w:rsid w:val="00C73EC0"/>
    <w:rsid w:val="00C76CE1"/>
    <w:rsid w:val="00C7761E"/>
    <w:rsid w:val="00C82E98"/>
    <w:rsid w:val="00C91429"/>
    <w:rsid w:val="00C92442"/>
    <w:rsid w:val="00C94CA6"/>
    <w:rsid w:val="00CA0323"/>
    <w:rsid w:val="00CA0636"/>
    <w:rsid w:val="00CA168E"/>
    <w:rsid w:val="00CA2B7A"/>
    <w:rsid w:val="00CB5770"/>
    <w:rsid w:val="00CC2C75"/>
    <w:rsid w:val="00CC7AFF"/>
    <w:rsid w:val="00CD0A50"/>
    <w:rsid w:val="00CD2DE1"/>
    <w:rsid w:val="00CE0E54"/>
    <w:rsid w:val="00CF32FB"/>
    <w:rsid w:val="00CF7D60"/>
    <w:rsid w:val="00D04D3A"/>
    <w:rsid w:val="00D0687B"/>
    <w:rsid w:val="00D11DF2"/>
    <w:rsid w:val="00D14173"/>
    <w:rsid w:val="00D16FD0"/>
    <w:rsid w:val="00D248C1"/>
    <w:rsid w:val="00D27483"/>
    <w:rsid w:val="00D30CD5"/>
    <w:rsid w:val="00D367D4"/>
    <w:rsid w:val="00D376D5"/>
    <w:rsid w:val="00D407E5"/>
    <w:rsid w:val="00D41626"/>
    <w:rsid w:val="00D433BA"/>
    <w:rsid w:val="00D441F1"/>
    <w:rsid w:val="00D44367"/>
    <w:rsid w:val="00D456D1"/>
    <w:rsid w:val="00D47937"/>
    <w:rsid w:val="00D50113"/>
    <w:rsid w:val="00D51AB5"/>
    <w:rsid w:val="00D531FA"/>
    <w:rsid w:val="00D54249"/>
    <w:rsid w:val="00D5638D"/>
    <w:rsid w:val="00D61A69"/>
    <w:rsid w:val="00D64AFE"/>
    <w:rsid w:val="00D64CCF"/>
    <w:rsid w:val="00D6792C"/>
    <w:rsid w:val="00D7265D"/>
    <w:rsid w:val="00D72848"/>
    <w:rsid w:val="00D80BE5"/>
    <w:rsid w:val="00D81430"/>
    <w:rsid w:val="00D8282D"/>
    <w:rsid w:val="00D85677"/>
    <w:rsid w:val="00D90842"/>
    <w:rsid w:val="00DA3C5C"/>
    <w:rsid w:val="00DA47ED"/>
    <w:rsid w:val="00DC1701"/>
    <w:rsid w:val="00DC34CC"/>
    <w:rsid w:val="00DC4ADF"/>
    <w:rsid w:val="00DD30BD"/>
    <w:rsid w:val="00DD5B15"/>
    <w:rsid w:val="00DD5B89"/>
    <w:rsid w:val="00DE3160"/>
    <w:rsid w:val="00DF4BE6"/>
    <w:rsid w:val="00E02641"/>
    <w:rsid w:val="00E05946"/>
    <w:rsid w:val="00E05F50"/>
    <w:rsid w:val="00E06DA8"/>
    <w:rsid w:val="00E11E8E"/>
    <w:rsid w:val="00E178F4"/>
    <w:rsid w:val="00E215D2"/>
    <w:rsid w:val="00E21918"/>
    <w:rsid w:val="00E22D3B"/>
    <w:rsid w:val="00E36F24"/>
    <w:rsid w:val="00E528FB"/>
    <w:rsid w:val="00E56D69"/>
    <w:rsid w:val="00E61328"/>
    <w:rsid w:val="00E70212"/>
    <w:rsid w:val="00E75DA7"/>
    <w:rsid w:val="00E82994"/>
    <w:rsid w:val="00E8612F"/>
    <w:rsid w:val="00E90020"/>
    <w:rsid w:val="00E93BB0"/>
    <w:rsid w:val="00E9713D"/>
    <w:rsid w:val="00E97BA5"/>
    <w:rsid w:val="00EA21F0"/>
    <w:rsid w:val="00EA3021"/>
    <w:rsid w:val="00EA407B"/>
    <w:rsid w:val="00EB0CAF"/>
    <w:rsid w:val="00EB1887"/>
    <w:rsid w:val="00EB38D4"/>
    <w:rsid w:val="00EB79C8"/>
    <w:rsid w:val="00EC441A"/>
    <w:rsid w:val="00EF163D"/>
    <w:rsid w:val="00F011BC"/>
    <w:rsid w:val="00F12009"/>
    <w:rsid w:val="00F1608D"/>
    <w:rsid w:val="00F1722A"/>
    <w:rsid w:val="00F20D02"/>
    <w:rsid w:val="00F22C31"/>
    <w:rsid w:val="00F268E2"/>
    <w:rsid w:val="00F32264"/>
    <w:rsid w:val="00F32817"/>
    <w:rsid w:val="00F32B4A"/>
    <w:rsid w:val="00F3501A"/>
    <w:rsid w:val="00F3521A"/>
    <w:rsid w:val="00F35E8A"/>
    <w:rsid w:val="00F36AC0"/>
    <w:rsid w:val="00F36F07"/>
    <w:rsid w:val="00F4337D"/>
    <w:rsid w:val="00F502CF"/>
    <w:rsid w:val="00F51F1A"/>
    <w:rsid w:val="00F53983"/>
    <w:rsid w:val="00F67978"/>
    <w:rsid w:val="00F704D9"/>
    <w:rsid w:val="00F72D71"/>
    <w:rsid w:val="00F741AC"/>
    <w:rsid w:val="00F7434F"/>
    <w:rsid w:val="00F7729B"/>
    <w:rsid w:val="00F81A71"/>
    <w:rsid w:val="00F82A0A"/>
    <w:rsid w:val="00F845B0"/>
    <w:rsid w:val="00F8659B"/>
    <w:rsid w:val="00FA4C4A"/>
    <w:rsid w:val="00FA7A35"/>
    <w:rsid w:val="00FA7E14"/>
    <w:rsid w:val="00FB044C"/>
    <w:rsid w:val="00FB1F09"/>
    <w:rsid w:val="00FB20E3"/>
    <w:rsid w:val="00FB5064"/>
    <w:rsid w:val="00FB6E15"/>
    <w:rsid w:val="00FC1ED2"/>
    <w:rsid w:val="00FD1537"/>
    <w:rsid w:val="00FE0164"/>
    <w:rsid w:val="00FF2594"/>
    <w:rsid w:val="00FF352A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EC4CAA6-9AF5-4A67-B9F4-BF6F4B484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qFormat="1"/>
    <w:lsdException w:name="heading 6" w:lock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/>
    <w:lsdException w:name="Body Text Indent 2" w:semiHidden="1" w:unhideWhenUsed="1"/>
    <w:lsdException w:name="Body Text Indent 3" w:lock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73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D5B89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5D6C54"/>
    <w:p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D6C54"/>
    <w:pPr>
      <w:keepNext/>
      <w:widowControl w:val="0"/>
      <w:autoSpaceDE w:val="0"/>
      <w:autoSpaceDN w:val="0"/>
      <w:adjustRightInd w:val="0"/>
      <w:spacing w:after="0" w:line="240" w:lineRule="auto"/>
      <w:ind w:firstLine="720"/>
      <w:jc w:val="both"/>
      <w:outlineLvl w:val="5"/>
    </w:pPr>
    <w:rPr>
      <w:rFonts w:ascii="Times New Roman" w:eastAsia="Times New Roman" w:hAnsi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D5B8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50">
    <w:name w:val="Заголовок 5 Знак"/>
    <w:link w:val="5"/>
    <w:uiPriority w:val="99"/>
    <w:locked/>
    <w:rsid w:val="005D6C54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5D6C54"/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5D6C5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rmal">
    <w:name w:val="ConsPlusNormal"/>
    <w:uiPriority w:val="99"/>
    <w:rsid w:val="005D6C54"/>
    <w:pPr>
      <w:widowControl w:val="0"/>
      <w:ind w:firstLine="720"/>
    </w:pPr>
    <w:rPr>
      <w:rFonts w:ascii="Arial" w:eastAsia="Times New Roman" w:hAnsi="Arial"/>
    </w:rPr>
  </w:style>
  <w:style w:type="paragraph" w:styleId="3">
    <w:name w:val="Body Text Indent 3"/>
    <w:basedOn w:val="a"/>
    <w:link w:val="30"/>
    <w:uiPriority w:val="99"/>
    <w:rsid w:val="005D6C5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/>
      <w:color w:val="FF0000"/>
      <w:sz w:val="28"/>
      <w:szCs w:val="28"/>
      <w:lang w:eastAsia="ru-RU"/>
    </w:rPr>
  </w:style>
  <w:style w:type="character" w:customStyle="1" w:styleId="30">
    <w:name w:val="Основной текст с отступом 3 Знак"/>
    <w:link w:val="3"/>
    <w:uiPriority w:val="99"/>
    <w:locked/>
    <w:rsid w:val="005D6C54"/>
    <w:rPr>
      <w:rFonts w:ascii="Times New Roman" w:hAnsi="Times New Roman" w:cs="Times New Roman"/>
      <w:color w:val="FF0000"/>
      <w:sz w:val="28"/>
      <w:szCs w:val="28"/>
    </w:rPr>
  </w:style>
  <w:style w:type="paragraph" w:styleId="31">
    <w:name w:val="Body Text 3"/>
    <w:basedOn w:val="a"/>
    <w:link w:val="32"/>
    <w:uiPriority w:val="99"/>
    <w:rsid w:val="005D6C54"/>
    <w:pPr>
      <w:spacing w:after="0" w:line="240" w:lineRule="auto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32">
    <w:name w:val="Основной текст 3 Знак"/>
    <w:link w:val="31"/>
    <w:uiPriority w:val="99"/>
    <w:locked/>
    <w:rsid w:val="005D6C54"/>
    <w:rPr>
      <w:rFonts w:ascii="Times New Roman" w:hAnsi="Times New Roman" w:cs="Times New Roman"/>
      <w:b/>
      <w:bCs/>
      <w:sz w:val="24"/>
      <w:szCs w:val="24"/>
    </w:rPr>
  </w:style>
  <w:style w:type="paragraph" w:styleId="a3">
    <w:name w:val="Subtitle"/>
    <w:basedOn w:val="a"/>
    <w:link w:val="a4"/>
    <w:uiPriority w:val="99"/>
    <w:qFormat/>
    <w:rsid w:val="005D6C54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Подзаголовок Знак"/>
    <w:link w:val="a3"/>
    <w:uiPriority w:val="99"/>
    <w:locked/>
    <w:rsid w:val="005D6C54"/>
    <w:rPr>
      <w:rFonts w:ascii="Times New Roman" w:hAnsi="Times New Roman" w:cs="Times New Roman"/>
      <w:sz w:val="20"/>
      <w:szCs w:val="20"/>
    </w:rPr>
  </w:style>
  <w:style w:type="character" w:styleId="a5">
    <w:name w:val="Hyperlink"/>
    <w:uiPriority w:val="99"/>
    <w:semiHidden/>
    <w:rsid w:val="004B3829"/>
    <w:rPr>
      <w:rFonts w:cs="Times New Roman"/>
      <w:color w:val="0000FF"/>
      <w:u w:val="single"/>
    </w:rPr>
  </w:style>
  <w:style w:type="character" w:styleId="a6">
    <w:name w:val="FollowedHyperlink"/>
    <w:uiPriority w:val="99"/>
    <w:semiHidden/>
    <w:rsid w:val="004B3829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9">
    <w:name w:val="xl6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4B38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6">
    <w:name w:val="xl8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rsid w:val="004B3829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9">
    <w:name w:val="xl99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0">
    <w:name w:val="xl100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1">
    <w:name w:val="xl101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6">
    <w:name w:val="xl106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7">
    <w:name w:val="xl10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8">
    <w:name w:val="xl108"/>
    <w:basedOn w:val="a"/>
    <w:rsid w:val="004B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">
    <w:name w:val="xl112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">
    <w:name w:val="xl113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">
    <w:name w:val="xl11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5">
    <w:name w:val="xl115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6">
    <w:name w:val="xl116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table" w:styleId="a7">
    <w:name w:val="Table Grid"/>
    <w:basedOn w:val="a1"/>
    <w:uiPriority w:val="99"/>
    <w:rsid w:val="004B3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99"/>
    <w:qFormat/>
    <w:rsid w:val="00DD5B89"/>
    <w:rPr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rsid w:val="00606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6060AE"/>
    <w:rPr>
      <w:rFonts w:ascii="Tahoma" w:hAnsi="Tahoma" w:cs="Tahoma"/>
      <w:sz w:val="16"/>
      <w:szCs w:val="16"/>
    </w:rPr>
  </w:style>
  <w:style w:type="character" w:styleId="ab">
    <w:name w:val="annotation reference"/>
    <w:uiPriority w:val="99"/>
    <w:semiHidden/>
    <w:rsid w:val="00153694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15369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locked/>
    <w:rsid w:val="00153694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153694"/>
    <w:rPr>
      <w:b/>
      <w:bCs/>
    </w:rPr>
  </w:style>
  <w:style w:type="character" w:customStyle="1" w:styleId="af">
    <w:name w:val="Тема примечания Знак"/>
    <w:link w:val="ae"/>
    <w:uiPriority w:val="99"/>
    <w:semiHidden/>
    <w:locked/>
    <w:rsid w:val="00153694"/>
    <w:rPr>
      <w:rFonts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7A3E0F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7A3E0F"/>
    <w:rPr>
      <w:lang w:eastAsia="en-US"/>
    </w:rPr>
  </w:style>
  <w:style w:type="paragraph" w:styleId="af2">
    <w:name w:val="footer"/>
    <w:basedOn w:val="a"/>
    <w:link w:val="af3"/>
    <w:uiPriority w:val="99"/>
    <w:unhideWhenUsed/>
    <w:rsid w:val="007A3E0F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7A3E0F"/>
    <w:rPr>
      <w:lang w:eastAsia="en-US"/>
    </w:rPr>
  </w:style>
  <w:style w:type="paragraph" w:customStyle="1" w:styleId="xl63">
    <w:name w:val="xl63"/>
    <w:basedOn w:val="a"/>
    <w:rsid w:val="00B73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B737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8"/>
      <w:szCs w:val="28"/>
      <w:lang w:eastAsia="ru-RU"/>
    </w:rPr>
  </w:style>
  <w:style w:type="paragraph" w:customStyle="1" w:styleId="font5">
    <w:name w:val="font5"/>
    <w:basedOn w:val="a"/>
    <w:rsid w:val="00CA0323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CA0323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u w:val="single"/>
      <w:lang w:eastAsia="ru-RU"/>
    </w:rPr>
  </w:style>
  <w:style w:type="paragraph" w:customStyle="1" w:styleId="xl117">
    <w:name w:val="xl117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1">
    <w:name w:val="xl121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5">
    <w:name w:val="xl125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6">
    <w:name w:val="xl126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7">
    <w:name w:val="xl127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29">
    <w:name w:val="xl129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0">
    <w:name w:val="xl130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31">
    <w:name w:val="xl131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32">
    <w:name w:val="xl132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3">
    <w:name w:val="xl133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4">
    <w:name w:val="xl134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5">
    <w:name w:val="xl135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6">
    <w:name w:val="xl136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37">
    <w:name w:val="xl137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38">
    <w:name w:val="xl138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39">
    <w:name w:val="xl139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40">
    <w:name w:val="xl140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41">
    <w:name w:val="xl141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FF0000"/>
      <w:sz w:val="24"/>
      <w:szCs w:val="24"/>
      <w:lang w:eastAsia="ru-RU"/>
    </w:rPr>
  </w:style>
  <w:style w:type="paragraph" w:customStyle="1" w:styleId="xl142">
    <w:name w:val="xl142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xl143">
    <w:name w:val="xl143"/>
    <w:basedOn w:val="a"/>
    <w:rsid w:val="00CA03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FF0000"/>
      <w:sz w:val="24"/>
      <w:szCs w:val="24"/>
      <w:lang w:eastAsia="ru-RU"/>
    </w:rPr>
  </w:style>
  <w:style w:type="paragraph" w:customStyle="1" w:styleId="msonormal0">
    <w:name w:val="msonormal"/>
    <w:basedOn w:val="a"/>
    <w:rsid w:val="001C05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845A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324817-E418-4782-BAE4-FEF4D56ED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5554</Words>
  <Characters>31658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userkuzm</cp:lastModifiedBy>
  <cp:revision>3</cp:revision>
  <cp:lastPrinted>2025-06-10T12:43:00Z</cp:lastPrinted>
  <dcterms:created xsi:type="dcterms:W3CDTF">2026-05-15T08:58:00Z</dcterms:created>
  <dcterms:modified xsi:type="dcterms:W3CDTF">2026-05-15T08:58:00Z</dcterms:modified>
</cp:coreProperties>
</file>